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Spacing w:w="1" w:type="dxa"/>
        <w:tblBorders>
          <w:bottom w:val="single" w:sz="18" w:space="0" w:color="999999"/>
        </w:tblBorders>
        <w:tblLook w:val="04A0" w:firstRow="1" w:lastRow="0" w:firstColumn="1" w:lastColumn="0" w:noHBand="0" w:noVBand="1"/>
      </w:tblPr>
      <w:tblGrid>
        <w:gridCol w:w="3135"/>
        <w:gridCol w:w="7305"/>
      </w:tblGrid>
      <w:tr w:rsidR="007025AD" w14:paraId="051B3B63" w14:textId="77777777">
        <w:trPr>
          <w:tblCellSpacing w:w="1" w:type="dxa"/>
        </w:trPr>
        <w:tc>
          <w:tcPr>
            <w:tcW w:w="3132" w:type="dxa"/>
          </w:tcPr>
          <w:p w14:paraId="0EF2D9D3" w14:textId="77777777" w:rsidR="007025AD" w:rsidRDefault="00B40B07">
            <w:bookmarkStart w:id="0" w:name="Minutes"/>
            <w:bookmarkEnd w:id="0"/>
            <w:r>
              <w:rPr>
                <w:noProof/>
              </w:rPr>
              <w:drawing>
                <wp:inline distT="0" distB="0" distL="0" distR="0" wp14:anchorId="33AF60C6" wp14:editId="6A2069D0">
                  <wp:extent cx="1752600" cy="1019175"/>
                  <wp:effectExtent l="0" t="0" r="0" b="0"/>
                  <wp:docPr id="1" name="large" descr="The Town of Port McNeill Image" title="The Town of Port McNeill Image"/>
                  <wp:cNvGraphicFramePr/>
                  <a:graphic xmlns:a="http://schemas.openxmlformats.org/drawingml/2006/main">
                    <a:graphicData uri="http://schemas.openxmlformats.org/drawingml/2006/picture">
                      <pic:pic xmlns:pic="http://schemas.openxmlformats.org/drawingml/2006/picture">
                        <pic:nvPicPr>
                          <pic:cNvPr id="0" name="large"/>
                          <pic:cNvPicPr/>
                        </pic:nvPicPr>
                        <pic:blipFill>
                          <a:blip r:embed="rId4"/>
                          <a:stretch>
                            <a:fillRect/>
                          </a:stretch>
                        </pic:blipFill>
                        <pic:spPr>
                          <a:xfrm>
                            <a:off x="0" y="0"/>
                            <a:ext cx="1752600" cy="1019175"/>
                          </a:xfrm>
                          <a:prstGeom prst="rect">
                            <a:avLst/>
                          </a:prstGeom>
                        </pic:spPr>
                      </pic:pic>
                    </a:graphicData>
                  </a:graphic>
                </wp:inline>
              </w:drawing>
            </w:r>
          </w:p>
        </w:tc>
        <w:tc>
          <w:tcPr>
            <w:tcW w:w="7308" w:type="dxa"/>
          </w:tcPr>
          <w:p w14:paraId="159B3212" w14:textId="77777777" w:rsidR="007025AD" w:rsidRDefault="00B40B07">
            <w:r>
              <w:rPr>
                <w:b/>
                <w:sz w:val="48"/>
                <w:szCs w:val="48"/>
              </w:rPr>
              <w:t>MINUTES</w:t>
            </w:r>
          </w:p>
          <w:p w14:paraId="7DDC9BC6" w14:textId="77777777" w:rsidR="007025AD" w:rsidRDefault="00B40B07">
            <w:r>
              <w:rPr>
                <w:b/>
                <w:sz w:val="48"/>
                <w:szCs w:val="48"/>
              </w:rPr>
              <w:t>Regular Council Meeting</w:t>
            </w:r>
          </w:p>
          <w:p w14:paraId="135106D3" w14:textId="77777777" w:rsidR="007025AD" w:rsidRDefault="00B40B07">
            <w:r>
              <w:rPr>
                <w:b/>
              </w:rPr>
              <w:t>7:00 PM - Tuesday, March 22, 2022</w:t>
            </w:r>
          </w:p>
          <w:p w14:paraId="267F84ED" w14:textId="77777777" w:rsidR="007025AD" w:rsidRDefault="00B40B07">
            <w:r>
              <w:t xml:space="preserve">Community Hall -1473 Broughton Blvd Port McNeill, BC V0N 2R0 </w:t>
            </w:r>
          </w:p>
        </w:tc>
      </w:tr>
    </w:tbl>
    <w:p w14:paraId="00C1FCCA" w14:textId="77777777" w:rsidR="007025AD" w:rsidRDefault="00B40B07">
      <w:r>
        <w:t xml:space="preserve"> </w:t>
      </w:r>
    </w:p>
    <w:p w14:paraId="2D0B9139" w14:textId="0A2DBBCF" w:rsidR="007025AD" w:rsidRDefault="00132C6C">
      <w:pPr>
        <w:jc w:val="center"/>
      </w:pPr>
      <w:r>
        <w:t>This meeting</w:t>
      </w:r>
      <w:r w:rsidR="00B40B07">
        <w:t xml:space="preserve"> was recorded for future viewing. </w:t>
      </w:r>
    </w:p>
    <w:p w14:paraId="2FCF0842" w14:textId="77777777" w:rsidR="007025AD" w:rsidRDefault="007025AD"/>
    <w:p w14:paraId="347C9512" w14:textId="77777777" w:rsidR="007025AD" w:rsidRDefault="00B40B07">
      <w:pPr>
        <w:jc w:val="center"/>
      </w:pPr>
      <w:r>
        <w:t>We are privileged to have gathered on the traditional territory of the Kwakwaka'wakw.</w:t>
      </w:r>
    </w:p>
    <w:p w14:paraId="2A6FA181" w14:textId="77777777" w:rsidR="007025AD" w:rsidRDefault="00B40B07">
      <w:r>
        <w:t xml:space="preserve"> </w:t>
      </w:r>
    </w:p>
    <w:tbl>
      <w:tblPr>
        <w:tblW w:w="10440" w:type="dxa"/>
        <w:tblLook w:val="04A0" w:firstRow="1" w:lastRow="0" w:firstColumn="1" w:lastColumn="0" w:noHBand="0" w:noVBand="1"/>
      </w:tblPr>
      <w:tblGrid>
        <w:gridCol w:w="2088"/>
        <w:gridCol w:w="8352"/>
      </w:tblGrid>
      <w:tr w:rsidR="007025AD" w14:paraId="1202BE5C" w14:textId="77777777">
        <w:tc>
          <w:tcPr>
            <w:tcW w:w="2088" w:type="dxa"/>
            <w:tcMar>
              <w:bottom w:w="150" w:type="dxa"/>
            </w:tcMar>
          </w:tcPr>
          <w:p w14:paraId="17939869" w14:textId="77777777" w:rsidR="007025AD" w:rsidRDefault="00B40B07">
            <w:r>
              <w:rPr>
                <w:b/>
              </w:rPr>
              <w:t>PRESENT:</w:t>
            </w:r>
          </w:p>
        </w:tc>
        <w:tc>
          <w:tcPr>
            <w:tcW w:w="8352" w:type="dxa"/>
            <w:vAlign w:val="center"/>
          </w:tcPr>
          <w:p w14:paraId="144ABB5E" w14:textId="3CAE70C3" w:rsidR="007025AD" w:rsidRDefault="00B40B07">
            <w:r>
              <w:t>Mayor Gabriele Wickstrom, Councillor Ann-Marie Baron, Councillor Shelley Downey, Councillor Derek Koel, and Councillor Ryan Mitchell</w:t>
            </w:r>
          </w:p>
        </w:tc>
      </w:tr>
      <w:tr w:rsidR="007025AD" w14:paraId="38A5CE3D" w14:textId="77777777">
        <w:tc>
          <w:tcPr>
            <w:tcW w:w="2088" w:type="dxa"/>
            <w:tcMar>
              <w:bottom w:w="150" w:type="dxa"/>
            </w:tcMar>
          </w:tcPr>
          <w:p w14:paraId="0E4D89E8" w14:textId="77777777" w:rsidR="007025AD" w:rsidRDefault="00B40B07">
            <w:r>
              <w:rPr>
                <w:b/>
              </w:rPr>
              <w:t>APOLOGIES:</w:t>
            </w:r>
          </w:p>
        </w:tc>
        <w:tc>
          <w:tcPr>
            <w:tcW w:w="8352" w:type="dxa"/>
            <w:vAlign w:val="center"/>
          </w:tcPr>
          <w:p w14:paraId="4FB04722" w14:textId="77777777" w:rsidR="007025AD" w:rsidRDefault="007025AD"/>
        </w:tc>
      </w:tr>
      <w:tr w:rsidR="007025AD" w14:paraId="0E0FB0A3" w14:textId="77777777">
        <w:tc>
          <w:tcPr>
            <w:tcW w:w="2088" w:type="dxa"/>
            <w:tcMar>
              <w:bottom w:w="150" w:type="dxa"/>
            </w:tcMar>
          </w:tcPr>
          <w:p w14:paraId="4BE5C517" w14:textId="77777777" w:rsidR="007025AD" w:rsidRDefault="00B40B07">
            <w:r>
              <w:rPr>
                <w:b/>
              </w:rPr>
              <w:t>ALSO PRESENT:</w:t>
            </w:r>
          </w:p>
        </w:tc>
        <w:tc>
          <w:tcPr>
            <w:tcW w:w="8352" w:type="dxa"/>
            <w:vAlign w:val="center"/>
          </w:tcPr>
          <w:p w14:paraId="4DC5009E" w14:textId="77777777" w:rsidR="00132C6C" w:rsidRDefault="00132C6C"/>
          <w:p w14:paraId="48C6CF68" w14:textId="63CA580A" w:rsidR="007025AD" w:rsidRDefault="00B40B07">
            <w:r>
              <w:t xml:space="preserve">Pete Nelson-Smith, Chief Administrative Officer, Connor Mork, Deputy Corporate Officer, </w:t>
            </w:r>
            <w:r w:rsidR="00132C6C">
              <w:t>Brenda Johnson</w:t>
            </w:r>
            <w:r>
              <w:t>, Chief Financial Officer</w:t>
            </w:r>
            <w:r w:rsidR="00132C6C">
              <w:t>,</w:t>
            </w:r>
            <w:r w:rsidR="004F66D2">
              <w:t xml:space="preserve"> Julian Allen, Public Works Manager, and</w:t>
            </w:r>
            <w:r w:rsidR="00132C6C">
              <w:t xml:space="preserve"> Marilyn MacArthur, Economic Development Manager</w:t>
            </w:r>
            <w:r w:rsidR="004F66D2">
              <w:t>.</w:t>
            </w:r>
            <w:r w:rsidR="00132C6C">
              <w:t xml:space="preserve"> </w:t>
            </w:r>
          </w:p>
        </w:tc>
      </w:tr>
    </w:tbl>
    <w:p w14:paraId="0AF80741" w14:textId="77777777" w:rsidR="007025AD" w:rsidRDefault="007025AD">
      <w:bookmarkStart w:id="1" w:name="MinutesHeading11666"/>
      <w:bookmarkEnd w:id="1"/>
    </w:p>
    <w:tbl>
      <w:tblPr>
        <w:tblW w:w="0" w:type="dxa"/>
        <w:tblLook w:val="04A0" w:firstRow="1" w:lastRow="0" w:firstColumn="1" w:lastColumn="0" w:noHBand="0" w:noVBand="1"/>
      </w:tblPr>
      <w:tblGrid>
        <w:gridCol w:w="1296"/>
        <w:gridCol w:w="7200"/>
      </w:tblGrid>
      <w:tr w:rsidR="007025AD" w14:paraId="583E76A8" w14:textId="77777777">
        <w:trPr>
          <w:cantSplit/>
        </w:trPr>
        <w:tc>
          <w:tcPr>
            <w:tcW w:w="1296" w:type="dxa"/>
          </w:tcPr>
          <w:p w14:paraId="683AF844" w14:textId="77777777" w:rsidR="007025AD" w:rsidRDefault="00B40B07">
            <w:bookmarkStart w:id="2" w:name="TemplateTable-10"/>
            <w:bookmarkEnd w:id="2"/>
            <w:r>
              <w:rPr>
                <w:b/>
              </w:rPr>
              <w:t>1.</w:t>
            </w:r>
          </w:p>
        </w:tc>
        <w:tc>
          <w:tcPr>
            <w:tcW w:w="7200" w:type="dxa"/>
          </w:tcPr>
          <w:p w14:paraId="395336A0" w14:textId="77777777" w:rsidR="007025AD" w:rsidRDefault="00B40B07">
            <w:r>
              <w:rPr>
                <w:b/>
              </w:rPr>
              <w:t>CALL TO ORDER</w:t>
            </w:r>
          </w:p>
          <w:p w14:paraId="48635D82" w14:textId="77777777" w:rsidR="007025AD" w:rsidRDefault="00B40B07">
            <w:r>
              <w:t xml:space="preserve"> </w:t>
            </w:r>
          </w:p>
          <w:p w14:paraId="270725B6" w14:textId="77777777" w:rsidR="007025AD" w:rsidRDefault="00B40B07">
            <w:r>
              <w:t>The March 22, 2022 Regular Council Meeting was called to order at 7:01 PM.</w:t>
            </w:r>
          </w:p>
        </w:tc>
      </w:tr>
    </w:tbl>
    <w:p w14:paraId="6F5AE611" w14:textId="77777777" w:rsidR="007025AD" w:rsidRDefault="007025AD">
      <w:bookmarkStart w:id="3" w:name="MinutesHeading11668"/>
      <w:bookmarkEnd w:id="3"/>
    </w:p>
    <w:tbl>
      <w:tblPr>
        <w:tblW w:w="0" w:type="dxa"/>
        <w:tblLook w:val="04A0" w:firstRow="1" w:lastRow="0" w:firstColumn="1" w:lastColumn="0" w:noHBand="0" w:noVBand="1"/>
      </w:tblPr>
      <w:tblGrid>
        <w:gridCol w:w="1296"/>
        <w:gridCol w:w="7200"/>
      </w:tblGrid>
      <w:tr w:rsidR="007025AD" w14:paraId="5259AEF1" w14:textId="77777777">
        <w:trPr>
          <w:cantSplit/>
        </w:trPr>
        <w:tc>
          <w:tcPr>
            <w:tcW w:w="1296" w:type="dxa"/>
          </w:tcPr>
          <w:p w14:paraId="0D390E9E" w14:textId="77777777" w:rsidR="007025AD" w:rsidRDefault="00B40B07">
            <w:bookmarkStart w:id="4" w:name="TemplateTable-16"/>
            <w:bookmarkEnd w:id="4"/>
            <w:r>
              <w:rPr>
                <w:b/>
              </w:rPr>
              <w:t>2.</w:t>
            </w:r>
          </w:p>
        </w:tc>
        <w:tc>
          <w:tcPr>
            <w:tcW w:w="7200" w:type="dxa"/>
          </w:tcPr>
          <w:p w14:paraId="60F2815D" w14:textId="77777777" w:rsidR="007025AD" w:rsidRDefault="00B40B07">
            <w:r>
              <w:rPr>
                <w:b/>
              </w:rPr>
              <w:t>ADOPT AGENDA</w:t>
            </w:r>
          </w:p>
        </w:tc>
      </w:tr>
    </w:tbl>
    <w:p w14:paraId="55992B71" w14:textId="77777777" w:rsidR="007025AD" w:rsidRDefault="007025AD">
      <w:bookmarkStart w:id="5" w:name="MinutesItem11670"/>
      <w:bookmarkEnd w:id="5"/>
    </w:p>
    <w:tbl>
      <w:tblPr>
        <w:tblW w:w="0" w:type="dxa"/>
        <w:tblLook w:val="04A0" w:firstRow="1" w:lastRow="0" w:firstColumn="1" w:lastColumn="0" w:noHBand="0" w:noVBand="1"/>
      </w:tblPr>
      <w:tblGrid>
        <w:gridCol w:w="1296"/>
        <w:gridCol w:w="576"/>
        <w:gridCol w:w="6624"/>
        <w:gridCol w:w="1944"/>
      </w:tblGrid>
      <w:tr w:rsidR="007025AD" w14:paraId="6B5C090E" w14:textId="77777777">
        <w:trPr>
          <w:cantSplit/>
        </w:trPr>
        <w:tc>
          <w:tcPr>
            <w:tcW w:w="1296" w:type="dxa"/>
          </w:tcPr>
          <w:p w14:paraId="70246A5C" w14:textId="77777777" w:rsidR="007025AD" w:rsidRDefault="007025AD">
            <w:bookmarkStart w:id="6" w:name="TemplateTable-22"/>
            <w:bookmarkEnd w:id="6"/>
          </w:p>
        </w:tc>
        <w:tc>
          <w:tcPr>
            <w:tcW w:w="576" w:type="dxa"/>
          </w:tcPr>
          <w:p w14:paraId="4011433C" w14:textId="77777777" w:rsidR="007025AD" w:rsidRDefault="00B40B07">
            <w:r>
              <w:t>a)</w:t>
            </w:r>
          </w:p>
        </w:tc>
        <w:tc>
          <w:tcPr>
            <w:tcW w:w="6624" w:type="dxa"/>
          </w:tcPr>
          <w:p w14:paraId="714D195B" w14:textId="77777777" w:rsidR="007025AD" w:rsidRDefault="00B40B07">
            <w:r>
              <w:t>Accept or amend agenda as presented.</w:t>
            </w:r>
          </w:p>
        </w:tc>
        <w:tc>
          <w:tcPr>
            <w:tcW w:w="1944" w:type="dxa"/>
          </w:tcPr>
          <w:p w14:paraId="35D2999E" w14:textId="77777777" w:rsidR="007025AD" w:rsidRDefault="007025AD"/>
        </w:tc>
      </w:tr>
    </w:tbl>
    <w:p w14:paraId="44D442F1" w14:textId="77777777" w:rsidR="007025AD" w:rsidRDefault="007025AD">
      <w:bookmarkStart w:id="7" w:name="Resolution12174"/>
      <w:bookmarkEnd w:id="7"/>
    </w:p>
    <w:tbl>
      <w:tblPr>
        <w:tblW w:w="0" w:type="dxa"/>
        <w:tblLook w:val="04A0" w:firstRow="1" w:lastRow="0" w:firstColumn="1" w:lastColumn="0" w:noHBand="0" w:noVBand="1"/>
      </w:tblPr>
      <w:tblGrid>
        <w:gridCol w:w="1296"/>
        <w:gridCol w:w="7200"/>
      </w:tblGrid>
      <w:tr w:rsidR="007025AD" w14:paraId="6FB95CD0" w14:textId="77777777">
        <w:trPr>
          <w:cantSplit/>
        </w:trPr>
        <w:tc>
          <w:tcPr>
            <w:tcW w:w="1296" w:type="dxa"/>
          </w:tcPr>
          <w:p w14:paraId="1E18DDE9" w14:textId="77777777" w:rsidR="007025AD" w:rsidRDefault="00B40B07">
            <w:bookmarkStart w:id="8" w:name="TemplateTable-28"/>
            <w:bookmarkEnd w:id="8"/>
            <w:r>
              <w:rPr>
                <w:b/>
              </w:rPr>
              <w:t>108/2022</w:t>
            </w:r>
          </w:p>
        </w:tc>
        <w:tc>
          <w:tcPr>
            <w:tcW w:w="7200" w:type="dxa"/>
          </w:tcPr>
          <w:p w14:paraId="3B05FCA0" w14:textId="76DE26B7" w:rsidR="007025AD" w:rsidRDefault="00B40B07">
            <w:r>
              <w:t xml:space="preserve">Moved, </w:t>
            </w:r>
            <w:r w:rsidR="00132C6C">
              <w:t>S</w:t>
            </w:r>
            <w:r>
              <w:t>econded and CARRIED that the March 22, 2022 Regular Council Agenda be adopted as presented.</w:t>
            </w:r>
          </w:p>
        </w:tc>
      </w:tr>
    </w:tbl>
    <w:p w14:paraId="352A9DD6" w14:textId="77777777" w:rsidR="007025AD" w:rsidRDefault="007025AD">
      <w:bookmarkStart w:id="9" w:name="MinutesHeading11672"/>
      <w:bookmarkEnd w:id="9"/>
    </w:p>
    <w:tbl>
      <w:tblPr>
        <w:tblW w:w="0" w:type="dxa"/>
        <w:tblLook w:val="04A0" w:firstRow="1" w:lastRow="0" w:firstColumn="1" w:lastColumn="0" w:noHBand="0" w:noVBand="1"/>
      </w:tblPr>
      <w:tblGrid>
        <w:gridCol w:w="1296"/>
        <w:gridCol w:w="7200"/>
      </w:tblGrid>
      <w:tr w:rsidR="007025AD" w14:paraId="7844B2D9" w14:textId="77777777">
        <w:trPr>
          <w:cantSplit/>
        </w:trPr>
        <w:tc>
          <w:tcPr>
            <w:tcW w:w="1296" w:type="dxa"/>
          </w:tcPr>
          <w:p w14:paraId="3EF5E166" w14:textId="77777777" w:rsidR="007025AD" w:rsidRDefault="00B40B07">
            <w:bookmarkStart w:id="10" w:name="TemplateTable-34"/>
            <w:bookmarkEnd w:id="10"/>
            <w:r>
              <w:rPr>
                <w:b/>
              </w:rPr>
              <w:t>3.</w:t>
            </w:r>
          </w:p>
        </w:tc>
        <w:tc>
          <w:tcPr>
            <w:tcW w:w="7200" w:type="dxa"/>
          </w:tcPr>
          <w:p w14:paraId="79D4EAE8" w14:textId="77777777" w:rsidR="007025AD" w:rsidRDefault="00B40B07">
            <w:r>
              <w:rPr>
                <w:b/>
              </w:rPr>
              <w:t>PETITIONS AND DELEGATIONS</w:t>
            </w:r>
          </w:p>
        </w:tc>
      </w:tr>
    </w:tbl>
    <w:p w14:paraId="7E8E36AC" w14:textId="77777777" w:rsidR="007025AD" w:rsidRDefault="007025AD">
      <w:bookmarkStart w:id="11" w:name="MinutesHeading11674"/>
      <w:bookmarkEnd w:id="11"/>
    </w:p>
    <w:tbl>
      <w:tblPr>
        <w:tblW w:w="0" w:type="dxa"/>
        <w:tblLook w:val="04A0" w:firstRow="1" w:lastRow="0" w:firstColumn="1" w:lastColumn="0" w:noHBand="0" w:noVBand="1"/>
      </w:tblPr>
      <w:tblGrid>
        <w:gridCol w:w="1296"/>
        <w:gridCol w:w="7200"/>
      </w:tblGrid>
      <w:tr w:rsidR="007025AD" w14:paraId="52CF6D38" w14:textId="77777777">
        <w:trPr>
          <w:cantSplit/>
        </w:trPr>
        <w:tc>
          <w:tcPr>
            <w:tcW w:w="1296" w:type="dxa"/>
          </w:tcPr>
          <w:p w14:paraId="30D470D4" w14:textId="77777777" w:rsidR="007025AD" w:rsidRDefault="00B40B07">
            <w:bookmarkStart w:id="12" w:name="TemplateTable-40"/>
            <w:bookmarkEnd w:id="12"/>
            <w:r>
              <w:rPr>
                <w:b/>
              </w:rPr>
              <w:t>4.</w:t>
            </w:r>
          </w:p>
        </w:tc>
        <w:tc>
          <w:tcPr>
            <w:tcW w:w="7200" w:type="dxa"/>
          </w:tcPr>
          <w:p w14:paraId="60F930BB" w14:textId="77777777" w:rsidR="007025AD" w:rsidRDefault="00B40B07">
            <w:r>
              <w:rPr>
                <w:b/>
              </w:rPr>
              <w:t>ADOPTION OF MINUTES</w:t>
            </w:r>
          </w:p>
        </w:tc>
      </w:tr>
    </w:tbl>
    <w:p w14:paraId="7A9DDDC6" w14:textId="77777777" w:rsidR="007025AD" w:rsidRDefault="007025AD">
      <w:bookmarkStart w:id="13" w:name="MinutesItem11879"/>
      <w:bookmarkEnd w:id="13"/>
    </w:p>
    <w:tbl>
      <w:tblPr>
        <w:tblW w:w="0" w:type="dxa"/>
        <w:tblLook w:val="04A0" w:firstRow="1" w:lastRow="0" w:firstColumn="1" w:lastColumn="0" w:noHBand="0" w:noVBand="1"/>
      </w:tblPr>
      <w:tblGrid>
        <w:gridCol w:w="1296"/>
        <w:gridCol w:w="576"/>
        <w:gridCol w:w="6624"/>
        <w:gridCol w:w="1944"/>
      </w:tblGrid>
      <w:tr w:rsidR="007025AD" w14:paraId="663466B1" w14:textId="77777777">
        <w:trPr>
          <w:cantSplit/>
        </w:trPr>
        <w:tc>
          <w:tcPr>
            <w:tcW w:w="1296" w:type="dxa"/>
          </w:tcPr>
          <w:p w14:paraId="1551EC5E" w14:textId="77777777" w:rsidR="007025AD" w:rsidRDefault="007025AD">
            <w:bookmarkStart w:id="14" w:name="TemplateTable-46"/>
            <w:bookmarkEnd w:id="14"/>
          </w:p>
        </w:tc>
        <w:tc>
          <w:tcPr>
            <w:tcW w:w="576" w:type="dxa"/>
          </w:tcPr>
          <w:p w14:paraId="02E59A4F" w14:textId="77777777" w:rsidR="007025AD" w:rsidRDefault="00B40B07">
            <w:r>
              <w:t>a)</w:t>
            </w:r>
          </w:p>
        </w:tc>
        <w:tc>
          <w:tcPr>
            <w:tcW w:w="6624" w:type="dxa"/>
          </w:tcPr>
          <w:p w14:paraId="3D5D791A" w14:textId="77777777" w:rsidR="007025AD" w:rsidRDefault="00B40B07">
            <w:r>
              <w:t>March 7, 2022 Official Community Plan Public Hearing - Minutes</w:t>
            </w:r>
          </w:p>
        </w:tc>
        <w:tc>
          <w:tcPr>
            <w:tcW w:w="1944" w:type="dxa"/>
          </w:tcPr>
          <w:p w14:paraId="45FBC153" w14:textId="77777777" w:rsidR="007025AD" w:rsidRDefault="007025AD"/>
        </w:tc>
      </w:tr>
    </w:tbl>
    <w:p w14:paraId="03547077" w14:textId="77777777" w:rsidR="007025AD" w:rsidRDefault="007025AD">
      <w:bookmarkStart w:id="15" w:name="Resolution12176"/>
      <w:bookmarkEnd w:id="15"/>
    </w:p>
    <w:tbl>
      <w:tblPr>
        <w:tblW w:w="0" w:type="dxa"/>
        <w:tblLook w:val="04A0" w:firstRow="1" w:lastRow="0" w:firstColumn="1" w:lastColumn="0" w:noHBand="0" w:noVBand="1"/>
      </w:tblPr>
      <w:tblGrid>
        <w:gridCol w:w="1296"/>
        <w:gridCol w:w="7200"/>
      </w:tblGrid>
      <w:tr w:rsidR="007025AD" w14:paraId="3AC94F98" w14:textId="77777777">
        <w:trPr>
          <w:cantSplit/>
        </w:trPr>
        <w:tc>
          <w:tcPr>
            <w:tcW w:w="1296" w:type="dxa"/>
          </w:tcPr>
          <w:p w14:paraId="596B48BD" w14:textId="77777777" w:rsidR="007025AD" w:rsidRDefault="00B40B07">
            <w:bookmarkStart w:id="16" w:name="TemplateTable-52"/>
            <w:bookmarkEnd w:id="16"/>
            <w:r>
              <w:rPr>
                <w:b/>
              </w:rPr>
              <w:t>109/2022</w:t>
            </w:r>
          </w:p>
        </w:tc>
        <w:tc>
          <w:tcPr>
            <w:tcW w:w="7200" w:type="dxa"/>
          </w:tcPr>
          <w:p w14:paraId="03D26DC2" w14:textId="28B224F4" w:rsidR="007025AD" w:rsidRDefault="00B40B07">
            <w:r>
              <w:t xml:space="preserve">Moved, </w:t>
            </w:r>
            <w:r w:rsidR="00132C6C">
              <w:t>Seconded,</w:t>
            </w:r>
            <w:r>
              <w:t xml:space="preserve"> and CARRIED that the minutes of the March 7, 2022 Official Community Plan Public Hearing be adopted as presented.</w:t>
            </w:r>
          </w:p>
        </w:tc>
      </w:tr>
    </w:tbl>
    <w:p w14:paraId="57FF42D3" w14:textId="77777777" w:rsidR="007025AD" w:rsidRDefault="007025AD">
      <w:bookmarkStart w:id="17" w:name="MinutesItem11676"/>
      <w:bookmarkEnd w:id="17"/>
    </w:p>
    <w:tbl>
      <w:tblPr>
        <w:tblW w:w="0" w:type="dxa"/>
        <w:tblLook w:val="04A0" w:firstRow="1" w:lastRow="0" w:firstColumn="1" w:lastColumn="0" w:noHBand="0" w:noVBand="1"/>
      </w:tblPr>
      <w:tblGrid>
        <w:gridCol w:w="1296"/>
        <w:gridCol w:w="576"/>
        <w:gridCol w:w="6624"/>
        <w:gridCol w:w="1944"/>
      </w:tblGrid>
      <w:tr w:rsidR="007025AD" w14:paraId="2A10184D" w14:textId="77777777">
        <w:trPr>
          <w:cantSplit/>
        </w:trPr>
        <w:tc>
          <w:tcPr>
            <w:tcW w:w="1296" w:type="dxa"/>
          </w:tcPr>
          <w:p w14:paraId="76B372DD" w14:textId="77777777" w:rsidR="007025AD" w:rsidRDefault="007025AD">
            <w:bookmarkStart w:id="18" w:name="TemplateTable-58"/>
            <w:bookmarkEnd w:id="18"/>
          </w:p>
        </w:tc>
        <w:tc>
          <w:tcPr>
            <w:tcW w:w="576" w:type="dxa"/>
          </w:tcPr>
          <w:p w14:paraId="5D4A7CCC" w14:textId="77777777" w:rsidR="007025AD" w:rsidRDefault="00B40B07">
            <w:r>
              <w:t>b)</w:t>
            </w:r>
          </w:p>
        </w:tc>
        <w:tc>
          <w:tcPr>
            <w:tcW w:w="6624" w:type="dxa"/>
          </w:tcPr>
          <w:p w14:paraId="0DA28956" w14:textId="4FA516CD" w:rsidR="007025AD" w:rsidRDefault="00B40B07">
            <w:r>
              <w:t>March 8, 2022 Regular Council Meeting Minutes</w:t>
            </w:r>
          </w:p>
        </w:tc>
        <w:tc>
          <w:tcPr>
            <w:tcW w:w="1944" w:type="dxa"/>
          </w:tcPr>
          <w:p w14:paraId="2F7B58F2" w14:textId="77777777" w:rsidR="007025AD" w:rsidRDefault="007025AD"/>
        </w:tc>
      </w:tr>
    </w:tbl>
    <w:p w14:paraId="46811A63" w14:textId="77777777" w:rsidR="007025AD" w:rsidRDefault="007025AD">
      <w:bookmarkStart w:id="19" w:name="Resolution11678"/>
      <w:bookmarkEnd w:id="19"/>
    </w:p>
    <w:tbl>
      <w:tblPr>
        <w:tblW w:w="0" w:type="dxa"/>
        <w:tblLook w:val="04A0" w:firstRow="1" w:lastRow="0" w:firstColumn="1" w:lastColumn="0" w:noHBand="0" w:noVBand="1"/>
      </w:tblPr>
      <w:tblGrid>
        <w:gridCol w:w="1296"/>
        <w:gridCol w:w="7200"/>
      </w:tblGrid>
      <w:tr w:rsidR="007025AD" w14:paraId="023352D0" w14:textId="77777777">
        <w:trPr>
          <w:cantSplit/>
        </w:trPr>
        <w:tc>
          <w:tcPr>
            <w:tcW w:w="1296" w:type="dxa"/>
          </w:tcPr>
          <w:p w14:paraId="61DE2EB1" w14:textId="77777777" w:rsidR="007025AD" w:rsidRDefault="00B40B07">
            <w:bookmarkStart w:id="20" w:name="TemplateTable-64"/>
            <w:bookmarkEnd w:id="20"/>
            <w:r>
              <w:rPr>
                <w:b/>
              </w:rPr>
              <w:t>110/2022</w:t>
            </w:r>
          </w:p>
        </w:tc>
        <w:tc>
          <w:tcPr>
            <w:tcW w:w="7200" w:type="dxa"/>
          </w:tcPr>
          <w:p w14:paraId="23B21744" w14:textId="67C0ECB8" w:rsidR="007025AD" w:rsidRDefault="00B40B07">
            <w:r>
              <w:t xml:space="preserve">Moved, </w:t>
            </w:r>
            <w:r w:rsidR="00132C6C">
              <w:t>Seconded,</w:t>
            </w:r>
            <w:r>
              <w:t xml:space="preserve"> and CARRIED that the minutes of the March 8, 2022 Regular Council Meeting be adopted as presented.</w:t>
            </w:r>
          </w:p>
        </w:tc>
      </w:tr>
    </w:tbl>
    <w:p w14:paraId="05FCB781" w14:textId="77777777" w:rsidR="007025AD" w:rsidRDefault="007025AD">
      <w:bookmarkStart w:id="21" w:name="MinutesHeading11682"/>
      <w:bookmarkEnd w:id="21"/>
    </w:p>
    <w:tbl>
      <w:tblPr>
        <w:tblW w:w="0" w:type="dxa"/>
        <w:tblLook w:val="04A0" w:firstRow="1" w:lastRow="0" w:firstColumn="1" w:lastColumn="0" w:noHBand="0" w:noVBand="1"/>
      </w:tblPr>
      <w:tblGrid>
        <w:gridCol w:w="1296"/>
        <w:gridCol w:w="7200"/>
      </w:tblGrid>
      <w:tr w:rsidR="007025AD" w14:paraId="2364EC37" w14:textId="77777777">
        <w:trPr>
          <w:cantSplit/>
        </w:trPr>
        <w:tc>
          <w:tcPr>
            <w:tcW w:w="1296" w:type="dxa"/>
          </w:tcPr>
          <w:p w14:paraId="4B187D59" w14:textId="77777777" w:rsidR="007025AD" w:rsidRDefault="00B40B07">
            <w:bookmarkStart w:id="22" w:name="TemplateTable-70"/>
            <w:bookmarkEnd w:id="22"/>
            <w:r>
              <w:rPr>
                <w:b/>
              </w:rPr>
              <w:t>5.</w:t>
            </w:r>
          </w:p>
        </w:tc>
        <w:tc>
          <w:tcPr>
            <w:tcW w:w="7200" w:type="dxa"/>
          </w:tcPr>
          <w:p w14:paraId="058D939F" w14:textId="77777777" w:rsidR="007025AD" w:rsidRDefault="00B40B07">
            <w:r>
              <w:rPr>
                <w:b/>
              </w:rPr>
              <w:t>CORRESPONDENCE</w:t>
            </w:r>
          </w:p>
        </w:tc>
      </w:tr>
    </w:tbl>
    <w:p w14:paraId="71C6CF52" w14:textId="77777777" w:rsidR="007025AD" w:rsidRDefault="007025AD">
      <w:bookmarkStart w:id="23" w:name="MinutesItem11729"/>
      <w:bookmarkEnd w:id="23"/>
    </w:p>
    <w:tbl>
      <w:tblPr>
        <w:tblW w:w="0" w:type="dxa"/>
        <w:tblLook w:val="04A0" w:firstRow="1" w:lastRow="0" w:firstColumn="1" w:lastColumn="0" w:noHBand="0" w:noVBand="1"/>
      </w:tblPr>
      <w:tblGrid>
        <w:gridCol w:w="1296"/>
        <w:gridCol w:w="576"/>
        <w:gridCol w:w="6624"/>
        <w:gridCol w:w="1944"/>
      </w:tblGrid>
      <w:tr w:rsidR="007025AD" w14:paraId="7D9FA253" w14:textId="77777777">
        <w:trPr>
          <w:cantSplit/>
        </w:trPr>
        <w:tc>
          <w:tcPr>
            <w:tcW w:w="1296" w:type="dxa"/>
          </w:tcPr>
          <w:p w14:paraId="730C78B8" w14:textId="77777777" w:rsidR="007025AD" w:rsidRDefault="007025AD">
            <w:bookmarkStart w:id="24" w:name="TemplateTable-76"/>
            <w:bookmarkEnd w:id="24"/>
          </w:p>
        </w:tc>
        <w:tc>
          <w:tcPr>
            <w:tcW w:w="576" w:type="dxa"/>
          </w:tcPr>
          <w:p w14:paraId="40801578" w14:textId="77777777" w:rsidR="007025AD" w:rsidRDefault="00B40B07">
            <w:r>
              <w:t>a)</w:t>
            </w:r>
          </w:p>
        </w:tc>
        <w:tc>
          <w:tcPr>
            <w:tcW w:w="6624" w:type="dxa"/>
          </w:tcPr>
          <w:p w14:paraId="0CC4625B" w14:textId="33606A18" w:rsidR="007025AD" w:rsidRDefault="00B40B07">
            <w:r>
              <w:t>M</w:t>
            </w:r>
            <w:r w:rsidR="00042FD5">
              <w:t>inistry of Transportation and Infrastructure</w:t>
            </w:r>
            <w:r>
              <w:t xml:space="preserve"> Letter Re</w:t>
            </w:r>
            <w:r w:rsidR="00042FD5">
              <w:t>:</w:t>
            </w:r>
            <w:r>
              <w:t xml:space="preserve"> Danger Tree Removal and Preventative Winter Road Maintenance Measures</w:t>
            </w:r>
          </w:p>
        </w:tc>
        <w:tc>
          <w:tcPr>
            <w:tcW w:w="1944" w:type="dxa"/>
          </w:tcPr>
          <w:p w14:paraId="64FDF4A7" w14:textId="77777777" w:rsidR="007025AD" w:rsidRDefault="007025AD"/>
        </w:tc>
      </w:tr>
    </w:tbl>
    <w:p w14:paraId="70234D6D" w14:textId="77777777" w:rsidR="007025AD" w:rsidRDefault="007025AD">
      <w:bookmarkStart w:id="25" w:name="MinutesItem12013"/>
      <w:bookmarkEnd w:id="25"/>
    </w:p>
    <w:tbl>
      <w:tblPr>
        <w:tblW w:w="0" w:type="dxa"/>
        <w:tblLook w:val="04A0" w:firstRow="1" w:lastRow="0" w:firstColumn="1" w:lastColumn="0" w:noHBand="0" w:noVBand="1"/>
      </w:tblPr>
      <w:tblGrid>
        <w:gridCol w:w="1296"/>
        <w:gridCol w:w="576"/>
        <w:gridCol w:w="6624"/>
        <w:gridCol w:w="1944"/>
      </w:tblGrid>
      <w:tr w:rsidR="007025AD" w14:paraId="5929A69E" w14:textId="77777777">
        <w:trPr>
          <w:cantSplit/>
        </w:trPr>
        <w:tc>
          <w:tcPr>
            <w:tcW w:w="1296" w:type="dxa"/>
          </w:tcPr>
          <w:p w14:paraId="155E316E" w14:textId="77777777" w:rsidR="007025AD" w:rsidRDefault="007025AD">
            <w:bookmarkStart w:id="26" w:name="TemplateTable-82"/>
            <w:bookmarkEnd w:id="26"/>
          </w:p>
        </w:tc>
        <w:tc>
          <w:tcPr>
            <w:tcW w:w="576" w:type="dxa"/>
          </w:tcPr>
          <w:p w14:paraId="599B12EA" w14:textId="77777777" w:rsidR="007025AD" w:rsidRDefault="00B40B07">
            <w:r>
              <w:t>b)</w:t>
            </w:r>
          </w:p>
        </w:tc>
        <w:tc>
          <w:tcPr>
            <w:tcW w:w="6624" w:type="dxa"/>
          </w:tcPr>
          <w:p w14:paraId="2D317F90" w14:textId="4F38064B" w:rsidR="007025AD" w:rsidRDefault="00B40B07">
            <w:r>
              <w:t xml:space="preserve">Port McNeill RCMP -Activity </w:t>
            </w:r>
            <w:r w:rsidRPr="00DF7AE4">
              <w:t xml:space="preserve">Report </w:t>
            </w:r>
            <w:r w:rsidR="00DF7AE4" w:rsidRPr="00DF7AE4">
              <w:rPr>
                <w:color w:val="000000"/>
              </w:rPr>
              <w:t>February 2022</w:t>
            </w:r>
          </w:p>
        </w:tc>
        <w:tc>
          <w:tcPr>
            <w:tcW w:w="1944" w:type="dxa"/>
          </w:tcPr>
          <w:p w14:paraId="5EF78802" w14:textId="77777777" w:rsidR="007025AD" w:rsidRDefault="007025AD"/>
        </w:tc>
      </w:tr>
    </w:tbl>
    <w:p w14:paraId="2DE9D8D6" w14:textId="77777777" w:rsidR="007025AD" w:rsidRDefault="007025AD">
      <w:bookmarkStart w:id="27" w:name="MinutesItem11980"/>
      <w:bookmarkEnd w:id="27"/>
    </w:p>
    <w:tbl>
      <w:tblPr>
        <w:tblW w:w="0" w:type="dxa"/>
        <w:tblLook w:val="04A0" w:firstRow="1" w:lastRow="0" w:firstColumn="1" w:lastColumn="0" w:noHBand="0" w:noVBand="1"/>
      </w:tblPr>
      <w:tblGrid>
        <w:gridCol w:w="1296"/>
        <w:gridCol w:w="576"/>
        <w:gridCol w:w="6624"/>
        <w:gridCol w:w="1944"/>
      </w:tblGrid>
      <w:tr w:rsidR="007025AD" w14:paraId="055AFFC0" w14:textId="77777777">
        <w:trPr>
          <w:cantSplit/>
        </w:trPr>
        <w:tc>
          <w:tcPr>
            <w:tcW w:w="1296" w:type="dxa"/>
          </w:tcPr>
          <w:p w14:paraId="7F30509F" w14:textId="77777777" w:rsidR="007025AD" w:rsidRDefault="007025AD">
            <w:bookmarkStart w:id="28" w:name="TemplateTable-88"/>
            <w:bookmarkEnd w:id="28"/>
          </w:p>
        </w:tc>
        <w:tc>
          <w:tcPr>
            <w:tcW w:w="576" w:type="dxa"/>
          </w:tcPr>
          <w:p w14:paraId="7B91DD84" w14:textId="77777777" w:rsidR="007025AD" w:rsidRDefault="00B40B07">
            <w:r>
              <w:t>c)</w:t>
            </w:r>
          </w:p>
        </w:tc>
        <w:tc>
          <w:tcPr>
            <w:tcW w:w="6624" w:type="dxa"/>
          </w:tcPr>
          <w:p w14:paraId="25EC179A" w14:textId="77777777" w:rsidR="007025AD" w:rsidRDefault="00B40B07">
            <w:r>
              <w:t>North Island Community Services Society Covid 19 Grant-in-Aid application for repairs and upgrades to the roof and flooring at the thrift store.</w:t>
            </w:r>
          </w:p>
        </w:tc>
        <w:tc>
          <w:tcPr>
            <w:tcW w:w="1944" w:type="dxa"/>
          </w:tcPr>
          <w:p w14:paraId="6D523227" w14:textId="77777777" w:rsidR="007025AD" w:rsidRDefault="007025AD"/>
        </w:tc>
      </w:tr>
    </w:tbl>
    <w:p w14:paraId="0F122CB7" w14:textId="77777777" w:rsidR="007025AD" w:rsidRDefault="007025AD">
      <w:bookmarkStart w:id="29" w:name="Resolution12177"/>
      <w:bookmarkEnd w:id="29"/>
    </w:p>
    <w:tbl>
      <w:tblPr>
        <w:tblW w:w="0" w:type="dxa"/>
        <w:tblLook w:val="04A0" w:firstRow="1" w:lastRow="0" w:firstColumn="1" w:lastColumn="0" w:noHBand="0" w:noVBand="1"/>
      </w:tblPr>
      <w:tblGrid>
        <w:gridCol w:w="1296"/>
        <w:gridCol w:w="7200"/>
      </w:tblGrid>
      <w:tr w:rsidR="007025AD" w14:paraId="18F80558" w14:textId="77777777">
        <w:trPr>
          <w:cantSplit/>
        </w:trPr>
        <w:tc>
          <w:tcPr>
            <w:tcW w:w="1296" w:type="dxa"/>
          </w:tcPr>
          <w:p w14:paraId="474A124A" w14:textId="77777777" w:rsidR="007025AD" w:rsidRPr="00195548" w:rsidRDefault="00B40B07">
            <w:pPr>
              <w:rPr>
                <w:color w:val="FF0000"/>
              </w:rPr>
            </w:pPr>
            <w:bookmarkStart w:id="30" w:name="TemplateTable-94"/>
            <w:bookmarkEnd w:id="30"/>
            <w:r w:rsidRPr="00195548">
              <w:rPr>
                <w:b/>
              </w:rPr>
              <w:t>111/2022</w:t>
            </w:r>
          </w:p>
        </w:tc>
        <w:tc>
          <w:tcPr>
            <w:tcW w:w="7200" w:type="dxa"/>
          </w:tcPr>
          <w:p w14:paraId="7FAC885B" w14:textId="312BB454" w:rsidR="007025AD" w:rsidRPr="00195548" w:rsidRDefault="00B40B07">
            <w:pPr>
              <w:rPr>
                <w:color w:val="FF0000"/>
              </w:rPr>
            </w:pPr>
            <w:r w:rsidRPr="003340C9">
              <w:t xml:space="preserve">Moved, </w:t>
            </w:r>
            <w:r w:rsidR="004C3AA7" w:rsidRPr="003340C9">
              <w:t>S</w:t>
            </w:r>
            <w:r w:rsidRPr="003340C9">
              <w:t>econded and</w:t>
            </w:r>
            <w:r w:rsidR="00725B8B" w:rsidRPr="003340C9">
              <w:t xml:space="preserve"> CARRIED to table </w:t>
            </w:r>
            <w:r w:rsidRPr="003340C9">
              <w:t>th</w:t>
            </w:r>
            <w:r w:rsidR="00725B8B" w:rsidRPr="003340C9">
              <w:t xml:space="preserve">e discussion of North Island Community Services Society </w:t>
            </w:r>
            <w:r w:rsidR="00851070" w:rsidRPr="003340C9">
              <w:t>T</w:t>
            </w:r>
            <w:r w:rsidR="00725B8B" w:rsidRPr="003340C9">
              <w:t xml:space="preserve">hrift </w:t>
            </w:r>
            <w:r w:rsidR="00851070" w:rsidRPr="003340C9">
              <w:t>S</w:t>
            </w:r>
            <w:r w:rsidR="00725B8B" w:rsidRPr="003340C9">
              <w:t xml:space="preserve">tore </w:t>
            </w:r>
            <w:r w:rsidR="00EB7C81" w:rsidRPr="003340C9">
              <w:t xml:space="preserve">until </w:t>
            </w:r>
            <w:r w:rsidR="003340C9" w:rsidRPr="003340C9">
              <w:t>further discussions can be held with of North Island Community Services Society.</w:t>
            </w:r>
            <w:r w:rsidRPr="003340C9">
              <w:t xml:space="preserve">  </w:t>
            </w:r>
          </w:p>
        </w:tc>
      </w:tr>
    </w:tbl>
    <w:p w14:paraId="7DF1C53A" w14:textId="77777777" w:rsidR="007025AD" w:rsidRDefault="007025AD">
      <w:bookmarkStart w:id="31" w:name="MinutesItem12027"/>
      <w:bookmarkEnd w:id="31"/>
    </w:p>
    <w:tbl>
      <w:tblPr>
        <w:tblW w:w="0" w:type="dxa"/>
        <w:tblLook w:val="04A0" w:firstRow="1" w:lastRow="0" w:firstColumn="1" w:lastColumn="0" w:noHBand="0" w:noVBand="1"/>
      </w:tblPr>
      <w:tblGrid>
        <w:gridCol w:w="1296"/>
        <w:gridCol w:w="576"/>
        <w:gridCol w:w="6624"/>
        <w:gridCol w:w="1944"/>
      </w:tblGrid>
      <w:tr w:rsidR="007025AD" w14:paraId="6E32E5FD" w14:textId="77777777">
        <w:trPr>
          <w:cantSplit/>
        </w:trPr>
        <w:tc>
          <w:tcPr>
            <w:tcW w:w="1296" w:type="dxa"/>
          </w:tcPr>
          <w:p w14:paraId="3F282E1E" w14:textId="77777777" w:rsidR="007025AD" w:rsidRDefault="007025AD"/>
        </w:tc>
        <w:tc>
          <w:tcPr>
            <w:tcW w:w="576" w:type="dxa"/>
          </w:tcPr>
          <w:p w14:paraId="037E0C0B" w14:textId="77777777" w:rsidR="007025AD" w:rsidRDefault="00B40B07">
            <w:r>
              <w:t>d)</w:t>
            </w:r>
          </w:p>
        </w:tc>
        <w:tc>
          <w:tcPr>
            <w:tcW w:w="6624" w:type="dxa"/>
          </w:tcPr>
          <w:p w14:paraId="1EBAD8C9" w14:textId="77777777" w:rsidR="007025AD" w:rsidRDefault="00B40B07">
            <w:r>
              <w:t>Donation of logs taken down at the Broughton Strait Campsite</w:t>
            </w:r>
          </w:p>
          <w:p w14:paraId="15A0BEFE" w14:textId="7CFA05BB" w:rsidR="004C3AA7" w:rsidRDefault="004C3AA7"/>
        </w:tc>
        <w:tc>
          <w:tcPr>
            <w:tcW w:w="1944" w:type="dxa"/>
          </w:tcPr>
          <w:p w14:paraId="52CBC434" w14:textId="77777777" w:rsidR="007025AD" w:rsidRDefault="007025AD"/>
        </w:tc>
      </w:tr>
    </w:tbl>
    <w:p w14:paraId="15B84083" w14:textId="63BF79F6" w:rsidR="007025AD" w:rsidRDefault="00AE1138">
      <w:bookmarkStart w:id="32" w:name="Resolution12178"/>
      <w:bookmarkStart w:id="33" w:name="TemplateTable-106"/>
      <w:bookmarkStart w:id="34" w:name="Resolution12029"/>
      <w:bookmarkEnd w:id="32"/>
      <w:bookmarkEnd w:id="33"/>
      <w:bookmarkEnd w:id="34"/>
      <w:r>
        <w:t xml:space="preserve">Councillor </w:t>
      </w:r>
      <w:r w:rsidR="004C3AA7">
        <w:t>Baron recused herself at 7:10</w:t>
      </w:r>
      <w:r w:rsidR="004F66D2">
        <w:t xml:space="preserve"> PM.</w:t>
      </w:r>
    </w:p>
    <w:p w14:paraId="138947D3" w14:textId="77777777" w:rsidR="004C3AA7" w:rsidRDefault="004C3AA7"/>
    <w:tbl>
      <w:tblPr>
        <w:tblW w:w="8496" w:type="dxa"/>
        <w:tblLook w:val="04A0" w:firstRow="1" w:lastRow="0" w:firstColumn="1" w:lastColumn="0" w:noHBand="0" w:noVBand="1"/>
      </w:tblPr>
      <w:tblGrid>
        <w:gridCol w:w="1296"/>
        <w:gridCol w:w="7200"/>
      </w:tblGrid>
      <w:tr w:rsidR="007025AD" w14:paraId="01772B24" w14:textId="77777777" w:rsidTr="00AE1138">
        <w:trPr>
          <w:cantSplit/>
        </w:trPr>
        <w:tc>
          <w:tcPr>
            <w:tcW w:w="1296" w:type="dxa"/>
          </w:tcPr>
          <w:p w14:paraId="588FA8FF" w14:textId="77777777" w:rsidR="007025AD" w:rsidRDefault="00B40B07">
            <w:bookmarkStart w:id="35" w:name="TemplateTable-112"/>
            <w:bookmarkEnd w:id="35"/>
            <w:r>
              <w:rPr>
                <w:b/>
              </w:rPr>
              <w:t>112/2022</w:t>
            </w:r>
          </w:p>
        </w:tc>
        <w:tc>
          <w:tcPr>
            <w:tcW w:w="7200" w:type="dxa"/>
          </w:tcPr>
          <w:p w14:paraId="0514C50A" w14:textId="61635358" w:rsidR="007025AD" w:rsidRDefault="00B40B07">
            <w:r>
              <w:t xml:space="preserve">Moved, </w:t>
            </w:r>
            <w:r w:rsidR="004C3AA7">
              <w:t>Seconded,</w:t>
            </w:r>
            <w:r>
              <w:t xml:space="preserve"> and CARRIED that Council donate the </w:t>
            </w:r>
            <w:r w:rsidR="00A9459B">
              <w:t xml:space="preserve">trees recently felled at the Broughton Strait Campsite </w:t>
            </w:r>
            <w:r>
              <w:t>as requested</w:t>
            </w:r>
            <w:r w:rsidR="009D779A">
              <w:t xml:space="preserve"> </w:t>
            </w:r>
            <w:r w:rsidR="002A786B">
              <w:t>to Thomas</w:t>
            </w:r>
            <w:r>
              <w:t xml:space="preserve"> Symons, the Port McNeill Logger's Sport </w:t>
            </w:r>
            <w:r w:rsidR="00AE1138">
              <w:t>Society,</w:t>
            </w:r>
            <w:r>
              <w:t xml:space="preserve"> and the Port McNeill Legion.</w:t>
            </w:r>
          </w:p>
          <w:p w14:paraId="1A531C73" w14:textId="4AAA5F3F" w:rsidR="00AE1138" w:rsidRDefault="00AE1138"/>
        </w:tc>
      </w:tr>
    </w:tbl>
    <w:p w14:paraId="53BEC2DE" w14:textId="437ED123" w:rsidR="007025AD" w:rsidRDefault="00AE1138">
      <w:bookmarkStart w:id="36" w:name="Resolution12179"/>
      <w:bookmarkEnd w:id="36"/>
      <w:r>
        <w:t>Councillor Baron returned at 7:12</w:t>
      </w:r>
      <w:r w:rsidR="004F66D2">
        <w:t xml:space="preserve"> PM.</w:t>
      </w:r>
    </w:p>
    <w:p w14:paraId="14969D9F" w14:textId="77777777" w:rsidR="007025AD" w:rsidRDefault="007025AD">
      <w:bookmarkStart w:id="37" w:name="TemplateTable-118"/>
      <w:bookmarkStart w:id="38" w:name="MinutesHeading11684"/>
      <w:bookmarkEnd w:id="37"/>
      <w:bookmarkEnd w:id="38"/>
    </w:p>
    <w:tbl>
      <w:tblPr>
        <w:tblW w:w="0" w:type="dxa"/>
        <w:tblLook w:val="04A0" w:firstRow="1" w:lastRow="0" w:firstColumn="1" w:lastColumn="0" w:noHBand="0" w:noVBand="1"/>
      </w:tblPr>
      <w:tblGrid>
        <w:gridCol w:w="1296"/>
        <w:gridCol w:w="7200"/>
      </w:tblGrid>
      <w:tr w:rsidR="007025AD" w14:paraId="23970A35" w14:textId="77777777">
        <w:trPr>
          <w:cantSplit/>
        </w:trPr>
        <w:tc>
          <w:tcPr>
            <w:tcW w:w="1296" w:type="dxa"/>
          </w:tcPr>
          <w:p w14:paraId="7129915C" w14:textId="77777777" w:rsidR="007025AD" w:rsidRDefault="00B40B07">
            <w:bookmarkStart w:id="39" w:name="TemplateTable-124"/>
            <w:bookmarkEnd w:id="39"/>
            <w:r>
              <w:rPr>
                <w:b/>
              </w:rPr>
              <w:t>6.</w:t>
            </w:r>
          </w:p>
        </w:tc>
        <w:tc>
          <w:tcPr>
            <w:tcW w:w="7200" w:type="dxa"/>
          </w:tcPr>
          <w:p w14:paraId="62BA63E4" w14:textId="77777777" w:rsidR="007025AD" w:rsidRDefault="00B40B07">
            <w:r>
              <w:rPr>
                <w:b/>
              </w:rPr>
              <w:t>TABLE ITEMS</w:t>
            </w:r>
          </w:p>
        </w:tc>
      </w:tr>
    </w:tbl>
    <w:p w14:paraId="746F47B3" w14:textId="77777777" w:rsidR="007025AD" w:rsidRDefault="007025AD">
      <w:bookmarkStart w:id="40" w:name="MinutesHeading11686"/>
      <w:bookmarkEnd w:id="40"/>
    </w:p>
    <w:tbl>
      <w:tblPr>
        <w:tblW w:w="0" w:type="dxa"/>
        <w:tblLook w:val="04A0" w:firstRow="1" w:lastRow="0" w:firstColumn="1" w:lastColumn="0" w:noHBand="0" w:noVBand="1"/>
      </w:tblPr>
      <w:tblGrid>
        <w:gridCol w:w="1296"/>
        <w:gridCol w:w="7200"/>
      </w:tblGrid>
      <w:tr w:rsidR="007025AD" w14:paraId="469FA7D5" w14:textId="77777777">
        <w:trPr>
          <w:cantSplit/>
        </w:trPr>
        <w:tc>
          <w:tcPr>
            <w:tcW w:w="1296" w:type="dxa"/>
          </w:tcPr>
          <w:p w14:paraId="6C1EA3EC" w14:textId="77777777" w:rsidR="007025AD" w:rsidRDefault="00B40B07">
            <w:bookmarkStart w:id="41" w:name="TemplateTable-130"/>
            <w:bookmarkEnd w:id="41"/>
            <w:r>
              <w:rPr>
                <w:b/>
              </w:rPr>
              <w:t>7.</w:t>
            </w:r>
          </w:p>
        </w:tc>
        <w:tc>
          <w:tcPr>
            <w:tcW w:w="7200" w:type="dxa"/>
          </w:tcPr>
          <w:p w14:paraId="6E838559" w14:textId="77777777" w:rsidR="007025AD" w:rsidRDefault="00B40B07">
            <w:r>
              <w:rPr>
                <w:b/>
              </w:rPr>
              <w:t>REPORTS</w:t>
            </w:r>
          </w:p>
        </w:tc>
      </w:tr>
    </w:tbl>
    <w:p w14:paraId="75F683FF" w14:textId="77777777" w:rsidR="007025AD" w:rsidRDefault="007025AD">
      <w:bookmarkStart w:id="42" w:name="MinutesItem12034"/>
      <w:bookmarkEnd w:id="42"/>
    </w:p>
    <w:tbl>
      <w:tblPr>
        <w:tblW w:w="0" w:type="dxa"/>
        <w:tblLook w:val="04A0" w:firstRow="1" w:lastRow="0" w:firstColumn="1" w:lastColumn="0" w:noHBand="0" w:noVBand="1"/>
      </w:tblPr>
      <w:tblGrid>
        <w:gridCol w:w="1296"/>
        <w:gridCol w:w="576"/>
        <w:gridCol w:w="6624"/>
        <w:gridCol w:w="1944"/>
      </w:tblGrid>
      <w:tr w:rsidR="007025AD" w14:paraId="3B0E584C" w14:textId="77777777">
        <w:trPr>
          <w:cantSplit/>
        </w:trPr>
        <w:tc>
          <w:tcPr>
            <w:tcW w:w="1296" w:type="dxa"/>
          </w:tcPr>
          <w:p w14:paraId="0D32C3E1" w14:textId="77777777" w:rsidR="007025AD" w:rsidRDefault="007025AD">
            <w:bookmarkStart w:id="43" w:name="TemplateTable-136"/>
            <w:bookmarkEnd w:id="43"/>
          </w:p>
        </w:tc>
        <w:tc>
          <w:tcPr>
            <w:tcW w:w="576" w:type="dxa"/>
          </w:tcPr>
          <w:p w14:paraId="6F913420" w14:textId="77777777" w:rsidR="007025AD" w:rsidRDefault="00B40B07">
            <w:r>
              <w:t>a)</w:t>
            </w:r>
          </w:p>
        </w:tc>
        <w:tc>
          <w:tcPr>
            <w:tcW w:w="6624" w:type="dxa"/>
          </w:tcPr>
          <w:p w14:paraId="3089A1F8" w14:textId="6B3557D3" w:rsidR="007025AD" w:rsidRDefault="002A786B">
            <w:r>
              <w:t xml:space="preserve">Gate House Theatre </w:t>
            </w:r>
            <w:r w:rsidR="00AE1138">
              <w:t>Waterfront</w:t>
            </w:r>
            <w:r w:rsidR="00B40B07">
              <w:t xml:space="preserve"> Bandstand</w:t>
            </w:r>
          </w:p>
        </w:tc>
        <w:tc>
          <w:tcPr>
            <w:tcW w:w="1944" w:type="dxa"/>
          </w:tcPr>
          <w:p w14:paraId="2B1761C4" w14:textId="77777777" w:rsidR="007025AD" w:rsidRDefault="007025AD"/>
        </w:tc>
      </w:tr>
    </w:tbl>
    <w:p w14:paraId="305E2903" w14:textId="77777777" w:rsidR="007025AD" w:rsidRDefault="007025AD">
      <w:bookmarkStart w:id="44" w:name="Resolution12180"/>
      <w:bookmarkEnd w:id="44"/>
    </w:p>
    <w:tbl>
      <w:tblPr>
        <w:tblW w:w="0" w:type="dxa"/>
        <w:tblLook w:val="04A0" w:firstRow="1" w:lastRow="0" w:firstColumn="1" w:lastColumn="0" w:noHBand="0" w:noVBand="1"/>
      </w:tblPr>
      <w:tblGrid>
        <w:gridCol w:w="1296"/>
        <w:gridCol w:w="7200"/>
      </w:tblGrid>
      <w:tr w:rsidR="007025AD" w14:paraId="68B441BD" w14:textId="77777777">
        <w:trPr>
          <w:cantSplit/>
        </w:trPr>
        <w:tc>
          <w:tcPr>
            <w:tcW w:w="1296" w:type="dxa"/>
          </w:tcPr>
          <w:p w14:paraId="275823EB" w14:textId="7617D153" w:rsidR="007025AD" w:rsidRDefault="00B40B07">
            <w:bookmarkStart w:id="45" w:name="TemplateTable-142"/>
            <w:bookmarkEnd w:id="45"/>
            <w:r>
              <w:rPr>
                <w:b/>
              </w:rPr>
              <w:t>11</w:t>
            </w:r>
            <w:r w:rsidR="00AE1138">
              <w:rPr>
                <w:b/>
              </w:rPr>
              <w:t>3</w:t>
            </w:r>
            <w:r>
              <w:rPr>
                <w:b/>
              </w:rPr>
              <w:t>/2022</w:t>
            </w:r>
          </w:p>
        </w:tc>
        <w:tc>
          <w:tcPr>
            <w:tcW w:w="7200" w:type="dxa"/>
          </w:tcPr>
          <w:p w14:paraId="7B66C150" w14:textId="1151CC73" w:rsidR="007025AD" w:rsidRDefault="00B40B07">
            <w:r>
              <w:t xml:space="preserve">Moved, </w:t>
            </w:r>
            <w:r w:rsidR="00AE1138">
              <w:t>S</w:t>
            </w:r>
            <w:r>
              <w:t xml:space="preserve">econded and CARRIED that Council supports the Gate House Theatre waterfront bandstand application in principle, and that </w:t>
            </w:r>
            <w:r w:rsidR="00FA2322">
              <w:t>the application</w:t>
            </w:r>
            <w:r>
              <w:t xml:space="preserve"> return to Council prior to submission.</w:t>
            </w:r>
          </w:p>
          <w:p w14:paraId="30131D30" w14:textId="77777777" w:rsidR="007025AD" w:rsidRDefault="007025AD">
            <w:pPr>
              <w:spacing w:line="160" w:lineRule="exact"/>
            </w:pPr>
          </w:p>
          <w:p w14:paraId="68538F7B" w14:textId="77777777" w:rsidR="007025AD" w:rsidRDefault="00B40B07">
            <w:r>
              <w:rPr>
                <w:i/>
              </w:rPr>
              <w:t>Opposed: Councillor Mitchell</w:t>
            </w:r>
          </w:p>
        </w:tc>
      </w:tr>
    </w:tbl>
    <w:p w14:paraId="664AEA9E" w14:textId="77777777" w:rsidR="007025AD" w:rsidRDefault="007025AD">
      <w:bookmarkStart w:id="46" w:name="MinutesItem11944"/>
      <w:bookmarkEnd w:id="46"/>
    </w:p>
    <w:tbl>
      <w:tblPr>
        <w:tblW w:w="0" w:type="dxa"/>
        <w:tblLook w:val="04A0" w:firstRow="1" w:lastRow="0" w:firstColumn="1" w:lastColumn="0" w:noHBand="0" w:noVBand="1"/>
      </w:tblPr>
      <w:tblGrid>
        <w:gridCol w:w="1296"/>
        <w:gridCol w:w="576"/>
        <w:gridCol w:w="6624"/>
        <w:gridCol w:w="1944"/>
      </w:tblGrid>
      <w:tr w:rsidR="007025AD" w14:paraId="72220526" w14:textId="77777777">
        <w:trPr>
          <w:cantSplit/>
        </w:trPr>
        <w:tc>
          <w:tcPr>
            <w:tcW w:w="1296" w:type="dxa"/>
          </w:tcPr>
          <w:p w14:paraId="63178C02" w14:textId="77777777" w:rsidR="007025AD" w:rsidRDefault="007025AD">
            <w:bookmarkStart w:id="47" w:name="TemplateTable-148"/>
            <w:bookmarkEnd w:id="47"/>
          </w:p>
        </w:tc>
        <w:tc>
          <w:tcPr>
            <w:tcW w:w="576" w:type="dxa"/>
          </w:tcPr>
          <w:p w14:paraId="1963160D" w14:textId="77777777" w:rsidR="007025AD" w:rsidRDefault="00B40B07">
            <w:r>
              <w:t>b)</w:t>
            </w:r>
          </w:p>
        </w:tc>
        <w:tc>
          <w:tcPr>
            <w:tcW w:w="6624" w:type="dxa"/>
          </w:tcPr>
          <w:p w14:paraId="0951A4BA" w14:textId="77777777" w:rsidR="007025AD" w:rsidRDefault="00B40B07">
            <w:r>
              <w:t>Development Variance Permit Application - 1762 Furney Place</w:t>
            </w:r>
          </w:p>
        </w:tc>
        <w:tc>
          <w:tcPr>
            <w:tcW w:w="1944" w:type="dxa"/>
          </w:tcPr>
          <w:p w14:paraId="1C29294C" w14:textId="77777777" w:rsidR="007025AD" w:rsidRDefault="007025AD"/>
        </w:tc>
      </w:tr>
    </w:tbl>
    <w:p w14:paraId="1E2C7A05" w14:textId="77777777" w:rsidR="007025AD" w:rsidRDefault="007025AD">
      <w:bookmarkStart w:id="48" w:name="Resolution12181"/>
      <w:bookmarkEnd w:id="48"/>
    </w:p>
    <w:tbl>
      <w:tblPr>
        <w:tblW w:w="0" w:type="dxa"/>
        <w:tblLook w:val="04A0" w:firstRow="1" w:lastRow="0" w:firstColumn="1" w:lastColumn="0" w:noHBand="0" w:noVBand="1"/>
      </w:tblPr>
      <w:tblGrid>
        <w:gridCol w:w="1296"/>
        <w:gridCol w:w="7200"/>
      </w:tblGrid>
      <w:tr w:rsidR="007025AD" w14:paraId="288C2C33" w14:textId="77777777">
        <w:trPr>
          <w:cantSplit/>
        </w:trPr>
        <w:tc>
          <w:tcPr>
            <w:tcW w:w="1296" w:type="dxa"/>
          </w:tcPr>
          <w:p w14:paraId="2B51C4FE" w14:textId="3519263A" w:rsidR="007025AD" w:rsidRPr="00AE1138" w:rsidRDefault="00B40B07">
            <w:pPr>
              <w:rPr>
                <w:b/>
              </w:rPr>
            </w:pPr>
            <w:bookmarkStart w:id="49" w:name="TemplateTable-154"/>
            <w:bookmarkEnd w:id="49"/>
            <w:r>
              <w:rPr>
                <w:b/>
              </w:rPr>
              <w:t>11</w:t>
            </w:r>
            <w:r w:rsidR="00AE1138">
              <w:rPr>
                <w:b/>
              </w:rPr>
              <w:t>4</w:t>
            </w:r>
            <w:r>
              <w:rPr>
                <w:b/>
              </w:rPr>
              <w:t>/2022</w:t>
            </w:r>
          </w:p>
        </w:tc>
        <w:tc>
          <w:tcPr>
            <w:tcW w:w="7200" w:type="dxa"/>
          </w:tcPr>
          <w:p w14:paraId="7AFF206F" w14:textId="71E8743E" w:rsidR="007025AD" w:rsidRDefault="00B40B07">
            <w:r>
              <w:t xml:space="preserve">Moved, </w:t>
            </w:r>
            <w:r w:rsidR="00AE1138">
              <w:t>Seconded,</w:t>
            </w:r>
            <w:r>
              <w:t xml:space="preserve"> and CARRIED that Council approve the development variance application submitted for 1762 Furney Place.</w:t>
            </w:r>
          </w:p>
        </w:tc>
      </w:tr>
    </w:tbl>
    <w:p w14:paraId="24886D55" w14:textId="77777777" w:rsidR="007025AD" w:rsidRDefault="007025AD">
      <w:bookmarkStart w:id="50" w:name="MinutesItem11707"/>
      <w:bookmarkEnd w:id="50"/>
    </w:p>
    <w:tbl>
      <w:tblPr>
        <w:tblW w:w="0" w:type="dxa"/>
        <w:tblLook w:val="04A0" w:firstRow="1" w:lastRow="0" w:firstColumn="1" w:lastColumn="0" w:noHBand="0" w:noVBand="1"/>
      </w:tblPr>
      <w:tblGrid>
        <w:gridCol w:w="1296"/>
        <w:gridCol w:w="576"/>
        <w:gridCol w:w="6624"/>
        <w:gridCol w:w="1944"/>
      </w:tblGrid>
      <w:tr w:rsidR="007025AD" w14:paraId="3DFA8C0D" w14:textId="77777777">
        <w:trPr>
          <w:cantSplit/>
        </w:trPr>
        <w:tc>
          <w:tcPr>
            <w:tcW w:w="1296" w:type="dxa"/>
          </w:tcPr>
          <w:p w14:paraId="20D71053" w14:textId="77777777" w:rsidR="007025AD" w:rsidRDefault="007025AD">
            <w:bookmarkStart w:id="51" w:name="TemplateTable-160"/>
            <w:bookmarkEnd w:id="51"/>
          </w:p>
        </w:tc>
        <w:tc>
          <w:tcPr>
            <w:tcW w:w="576" w:type="dxa"/>
          </w:tcPr>
          <w:p w14:paraId="759A0DB3" w14:textId="77777777" w:rsidR="007025AD" w:rsidRDefault="00B40B07">
            <w:r>
              <w:t>c)</w:t>
            </w:r>
          </w:p>
        </w:tc>
        <w:tc>
          <w:tcPr>
            <w:tcW w:w="6624" w:type="dxa"/>
          </w:tcPr>
          <w:p w14:paraId="320C8C28" w14:textId="5A37595E" w:rsidR="007025AD" w:rsidRDefault="00B40B07">
            <w:r>
              <w:t xml:space="preserve">RTC -Public Works </w:t>
            </w:r>
            <w:r w:rsidR="00D45FBF">
              <w:t>Feb 2022</w:t>
            </w:r>
          </w:p>
        </w:tc>
        <w:tc>
          <w:tcPr>
            <w:tcW w:w="1944" w:type="dxa"/>
          </w:tcPr>
          <w:p w14:paraId="2669A563" w14:textId="77777777" w:rsidR="007025AD" w:rsidRDefault="007025AD"/>
        </w:tc>
      </w:tr>
    </w:tbl>
    <w:p w14:paraId="4FDB9455" w14:textId="77777777" w:rsidR="007025AD" w:rsidRDefault="007025AD">
      <w:bookmarkStart w:id="52" w:name="MinutesItem11710"/>
      <w:bookmarkEnd w:id="52"/>
    </w:p>
    <w:tbl>
      <w:tblPr>
        <w:tblW w:w="10440" w:type="dxa"/>
        <w:tblLook w:val="04A0" w:firstRow="1" w:lastRow="0" w:firstColumn="1" w:lastColumn="0" w:noHBand="0" w:noVBand="1"/>
      </w:tblPr>
      <w:tblGrid>
        <w:gridCol w:w="1296"/>
        <w:gridCol w:w="576"/>
        <w:gridCol w:w="6624"/>
        <w:gridCol w:w="1944"/>
      </w:tblGrid>
      <w:tr w:rsidR="007025AD" w14:paraId="50B5A863" w14:textId="77777777" w:rsidTr="00FA2322">
        <w:trPr>
          <w:cantSplit/>
        </w:trPr>
        <w:tc>
          <w:tcPr>
            <w:tcW w:w="1296" w:type="dxa"/>
          </w:tcPr>
          <w:p w14:paraId="35D650E7" w14:textId="77777777" w:rsidR="007025AD" w:rsidRDefault="007025AD">
            <w:bookmarkStart w:id="53" w:name="TemplateTable-166"/>
            <w:bookmarkEnd w:id="53"/>
          </w:p>
        </w:tc>
        <w:tc>
          <w:tcPr>
            <w:tcW w:w="576" w:type="dxa"/>
          </w:tcPr>
          <w:p w14:paraId="79EA8774" w14:textId="77777777" w:rsidR="007025AD" w:rsidRDefault="00B40B07">
            <w:r>
              <w:t>d)</w:t>
            </w:r>
          </w:p>
        </w:tc>
        <w:tc>
          <w:tcPr>
            <w:tcW w:w="6624" w:type="dxa"/>
          </w:tcPr>
          <w:p w14:paraId="355B6FAB" w14:textId="45275688" w:rsidR="007025AD" w:rsidRDefault="00B40B07">
            <w:r>
              <w:t xml:space="preserve">RTC -Harbour </w:t>
            </w:r>
            <w:r w:rsidR="00D45FBF">
              <w:t>Feb 2022</w:t>
            </w:r>
          </w:p>
          <w:p w14:paraId="0FD7B6C9" w14:textId="77777777" w:rsidR="007025AD" w:rsidRDefault="00B40B07">
            <w:r>
              <w:t xml:space="preserve"> </w:t>
            </w:r>
          </w:p>
        </w:tc>
        <w:tc>
          <w:tcPr>
            <w:tcW w:w="1944" w:type="dxa"/>
          </w:tcPr>
          <w:p w14:paraId="618BF151" w14:textId="77777777" w:rsidR="007025AD" w:rsidRDefault="007025AD"/>
        </w:tc>
      </w:tr>
      <w:tr w:rsidR="007025AD" w14:paraId="59CE86FA" w14:textId="77777777" w:rsidTr="00FA2322">
        <w:trPr>
          <w:cantSplit/>
        </w:trPr>
        <w:tc>
          <w:tcPr>
            <w:tcW w:w="1296" w:type="dxa"/>
          </w:tcPr>
          <w:p w14:paraId="62C0984F" w14:textId="77777777" w:rsidR="007025AD" w:rsidRDefault="007025AD">
            <w:bookmarkStart w:id="54" w:name="MinutesItem11713"/>
            <w:bookmarkStart w:id="55" w:name="TemplateTable-172"/>
            <w:bookmarkEnd w:id="54"/>
            <w:bookmarkEnd w:id="55"/>
          </w:p>
        </w:tc>
        <w:tc>
          <w:tcPr>
            <w:tcW w:w="576" w:type="dxa"/>
          </w:tcPr>
          <w:p w14:paraId="11A00072" w14:textId="77777777" w:rsidR="007025AD" w:rsidRDefault="00B40B07">
            <w:r>
              <w:t>e)</w:t>
            </w:r>
          </w:p>
        </w:tc>
        <w:tc>
          <w:tcPr>
            <w:tcW w:w="6624" w:type="dxa"/>
          </w:tcPr>
          <w:p w14:paraId="423DBE8D" w14:textId="112F8A68" w:rsidR="007025AD" w:rsidRDefault="00B40B07">
            <w:r>
              <w:t xml:space="preserve">RTC - Fire </w:t>
            </w:r>
            <w:r w:rsidR="00D45FBF">
              <w:t>Feb 2022</w:t>
            </w:r>
          </w:p>
        </w:tc>
        <w:tc>
          <w:tcPr>
            <w:tcW w:w="1944" w:type="dxa"/>
          </w:tcPr>
          <w:p w14:paraId="55C3F659" w14:textId="77777777" w:rsidR="007025AD" w:rsidRDefault="007025AD"/>
        </w:tc>
      </w:tr>
    </w:tbl>
    <w:p w14:paraId="631D0C12" w14:textId="77777777" w:rsidR="007025AD" w:rsidRDefault="007025AD">
      <w:bookmarkStart w:id="56" w:name="MinutesItem11864"/>
      <w:bookmarkEnd w:id="56"/>
    </w:p>
    <w:tbl>
      <w:tblPr>
        <w:tblW w:w="0" w:type="dxa"/>
        <w:tblLook w:val="04A0" w:firstRow="1" w:lastRow="0" w:firstColumn="1" w:lastColumn="0" w:noHBand="0" w:noVBand="1"/>
      </w:tblPr>
      <w:tblGrid>
        <w:gridCol w:w="1296"/>
        <w:gridCol w:w="576"/>
        <w:gridCol w:w="6624"/>
        <w:gridCol w:w="1944"/>
      </w:tblGrid>
      <w:tr w:rsidR="007025AD" w14:paraId="09997B97" w14:textId="77777777">
        <w:trPr>
          <w:cantSplit/>
        </w:trPr>
        <w:tc>
          <w:tcPr>
            <w:tcW w:w="1296" w:type="dxa"/>
          </w:tcPr>
          <w:p w14:paraId="6C64F3EA" w14:textId="77777777" w:rsidR="007025AD" w:rsidRDefault="007025AD">
            <w:bookmarkStart w:id="57" w:name="TemplateTable-178"/>
            <w:bookmarkEnd w:id="57"/>
          </w:p>
        </w:tc>
        <w:tc>
          <w:tcPr>
            <w:tcW w:w="576" w:type="dxa"/>
          </w:tcPr>
          <w:p w14:paraId="77EE4EFE" w14:textId="77777777" w:rsidR="007025AD" w:rsidRDefault="00B40B07">
            <w:r>
              <w:t>f)</w:t>
            </w:r>
          </w:p>
        </w:tc>
        <w:tc>
          <w:tcPr>
            <w:tcW w:w="6624" w:type="dxa"/>
          </w:tcPr>
          <w:p w14:paraId="0C595133" w14:textId="369BFB4D" w:rsidR="007025AD" w:rsidRDefault="00B40B07">
            <w:r>
              <w:t>RTC -Economic Development</w:t>
            </w:r>
            <w:r w:rsidR="00D45FBF">
              <w:t xml:space="preserve"> Feb 2022</w:t>
            </w:r>
          </w:p>
        </w:tc>
        <w:tc>
          <w:tcPr>
            <w:tcW w:w="1944" w:type="dxa"/>
          </w:tcPr>
          <w:p w14:paraId="598CCCCB" w14:textId="77777777" w:rsidR="007025AD" w:rsidRDefault="007025AD"/>
        </w:tc>
      </w:tr>
    </w:tbl>
    <w:p w14:paraId="6026FC49" w14:textId="77777777" w:rsidR="007025AD" w:rsidRDefault="007025AD">
      <w:bookmarkStart w:id="58" w:name="MinutesItem11940"/>
      <w:bookmarkEnd w:id="58"/>
    </w:p>
    <w:tbl>
      <w:tblPr>
        <w:tblW w:w="0" w:type="dxa"/>
        <w:tblLook w:val="04A0" w:firstRow="1" w:lastRow="0" w:firstColumn="1" w:lastColumn="0" w:noHBand="0" w:noVBand="1"/>
      </w:tblPr>
      <w:tblGrid>
        <w:gridCol w:w="1296"/>
        <w:gridCol w:w="576"/>
        <w:gridCol w:w="6624"/>
        <w:gridCol w:w="1944"/>
      </w:tblGrid>
      <w:tr w:rsidR="007025AD" w14:paraId="4B25E57E" w14:textId="77777777">
        <w:trPr>
          <w:cantSplit/>
        </w:trPr>
        <w:tc>
          <w:tcPr>
            <w:tcW w:w="1296" w:type="dxa"/>
          </w:tcPr>
          <w:p w14:paraId="52A971B5" w14:textId="77777777" w:rsidR="007025AD" w:rsidRDefault="007025AD">
            <w:bookmarkStart w:id="59" w:name="TemplateTable-184"/>
            <w:bookmarkEnd w:id="59"/>
          </w:p>
        </w:tc>
        <w:tc>
          <w:tcPr>
            <w:tcW w:w="576" w:type="dxa"/>
          </w:tcPr>
          <w:p w14:paraId="497C09E4" w14:textId="77777777" w:rsidR="007025AD" w:rsidRDefault="00B40B07">
            <w:r>
              <w:t>g)</w:t>
            </w:r>
          </w:p>
        </w:tc>
        <w:tc>
          <w:tcPr>
            <w:tcW w:w="6624" w:type="dxa"/>
          </w:tcPr>
          <w:p w14:paraId="36944133" w14:textId="21C6C4D0" w:rsidR="007025AD" w:rsidRDefault="00B40B07">
            <w:r>
              <w:t>Tourism Commission recommendation for membership</w:t>
            </w:r>
            <w:r w:rsidR="00FA2322">
              <w:t>.</w:t>
            </w:r>
          </w:p>
        </w:tc>
        <w:tc>
          <w:tcPr>
            <w:tcW w:w="1944" w:type="dxa"/>
          </w:tcPr>
          <w:p w14:paraId="70962567" w14:textId="77777777" w:rsidR="007025AD" w:rsidRDefault="007025AD"/>
        </w:tc>
      </w:tr>
    </w:tbl>
    <w:p w14:paraId="07E1DD08" w14:textId="77777777" w:rsidR="007025AD" w:rsidRDefault="007025AD">
      <w:bookmarkStart w:id="60" w:name="Resolution12182"/>
      <w:bookmarkEnd w:id="60"/>
    </w:p>
    <w:tbl>
      <w:tblPr>
        <w:tblW w:w="0" w:type="dxa"/>
        <w:tblLook w:val="04A0" w:firstRow="1" w:lastRow="0" w:firstColumn="1" w:lastColumn="0" w:noHBand="0" w:noVBand="1"/>
      </w:tblPr>
      <w:tblGrid>
        <w:gridCol w:w="1296"/>
        <w:gridCol w:w="7200"/>
      </w:tblGrid>
      <w:tr w:rsidR="007025AD" w14:paraId="31D75891" w14:textId="77777777">
        <w:trPr>
          <w:cantSplit/>
        </w:trPr>
        <w:tc>
          <w:tcPr>
            <w:tcW w:w="1296" w:type="dxa"/>
          </w:tcPr>
          <w:p w14:paraId="7EE92F9A" w14:textId="41A4A4CC" w:rsidR="007025AD" w:rsidRDefault="00B40B07">
            <w:bookmarkStart w:id="61" w:name="TemplateTable-190"/>
            <w:bookmarkEnd w:id="61"/>
            <w:r>
              <w:rPr>
                <w:b/>
              </w:rPr>
              <w:t>11</w:t>
            </w:r>
            <w:r w:rsidR="00AE1138">
              <w:rPr>
                <w:b/>
              </w:rPr>
              <w:t>5</w:t>
            </w:r>
            <w:r>
              <w:rPr>
                <w:b/>
              </w:rPr>
              <w:t>/2022</w:t>
            </w:r>
          </w:p>
        </w:tc>
        <w:tc>
          <w:tcPr>
            <w:tcW w:w="7200" w:type="dxa"/>
          </w:tcPr>
          <w:p w14:paraId="52D433E2" w14:textId="44C53FF7" w:rsidR="007025AD" w:rsidRDefault="00B40B07">
            <w:r>
              <w:t xml:space="preserve">Moved, </w:t>
            </w:r>
            <w:r w:rsidR="00AE1138">
              <w:t>Seconded,</w:t>
            </w:r>
            <w:r>
              <w:t xml:space="preserve"> and CARRIED that Council appoint Trudy Lacasse to the Tourism Commission.</w:t>
            </w:r>
          </w:p>
        </w:tc>
      </w:tr>
    </w:tbl>
    <w:p w14:paraId="2D6D88FF" w14:textId="77777777" w:rsidR="007025AD" w:rsidRDefault="007025AD">
      <w:bookmarkStart w:id="62" w:name="MinutesItem11982"/>
      <w:bookmarkEnd w:id="62"/>
    </w:p>
    <w:tbl>
      <w:tblPr>
        <w:tblW w:w="0" w:type="dxa"/>
        <w:tblLook w:val="04A0" w:firstRow="1" w:lastRow="0" w:firstColumn="1" w:lastColumn="0" w:noHBand="0" w:noVBand="1"/>
      </w:tblPr>
      <w:tblGrid>
        <w:gridCol w:w="1296"/>
        <w:gridCol w:w="576"/>
        <w:gridCol w:w="6624"/>
        <w:gridCol w:w="1944"/>
      </w:tblGrid>
      <w:tr w:rsidR="007025AD" w14:paraId="19E9B29C" w14:textId="77777777">
        <w:trPr>
          <w:cantSplit/>
        </w:trPr>
        <w:tc>
          <w:tcPr>
            <w:tcW w:w="1296" w:type="dxa"/>
          </w:tcPr>
          <w:p w14:paraId="5E2D5BB4" w14:textId="77777777" w:rsidR="007025AD" w:rsidRDefault="007025AD">
            <w:bookmarkStart w:id="63" w:name="TemplateTable-196"/>
            <w:bookmarkEnd w:id="63"/>
          </w:p>
        </w:tc>
        <w:tc>
          <w:tcPr>
            <w:tcW w:w="576" w:type="dxa"/>
          </w:tcPr>
          <w:p w14:paraId="0D23E3A8" w14:textId="77777777" w:rsidR="007025AD" w:rsidRDefault="00B40B07">
            <w:r>
              <w:t>h)</w:t>
            </w:r>
          </w:p>
        </w:tc>
        <w:tc>
          <w:tcPr>
            <w:tcW w:w="6624" w:type="dxa"/>
          </w:tcPr>
          <w:p w14:paraId="34E160A6" w14:textId="77777777" w:rsidR="007025AD" w:rsidRDefault="00B40B07">
            <w:r>
              <w:t>February 2022 Cheque Listing</w:t>
            </w:r>
          </w:p>
        </w:tc>
        <w:tc>
          <w:tcPr>
            <w:tcW w:w="1944" w:type="dxa"/>
          </w:tcPr>
          <w:p w14:paraId="4545981F" w14:textId="77777777" w:rsidR="007025AD" w:rsidRDefault="007025AD"/>
        </w:tc>
      </w:tr>
    </w:tbl>
    <w:p w14:paraId="3575B9E1" w14:textId="77777777" w:rsidR="007025AD" w:rsidRDefault="007025AD">
      <w:bookmarkStart w:id="64" w:name="MinutesHeading11688"/>
      <w:bookmarkEnd w:id="64"/>
    </w:p>
    <w:tbl>
      <w:tblPr>
        <w:tblW w:w="0" w:type="dxa"/>
        <w:tblLook w:val="04A0" w:firstRow="1" w:lastRow="0" w:firstColumn="1" w:lastColumn="0" w:noHBand="0" w:noVBand="1"/>
      </w:tblPr>
      <w:tblGrid>
        <w:gridCol w:w="1296"/>
        <w:gridCol w:w="7200"/>
      </w:tblGrid>
      <w:tr w:rsidR="007025AD" w14:paraId="235BC6CA" w14:textId="77777777">
        <w:trPr>
          <w:cantSplit/>
        </w:trPr>
        <w:tc>
          <w:tcPr>
            <w:tcW w:w="1296" w:type="dxa"/>
          </w:tcPr>
          <w:p w14:paraId="0068B0DA" w14:textId="77777777" w:rsidR="007025AD" w:rsidRDefault="00B40B07">
            <w:bookmarkStart w:id="65" w:name="TemplateTable-202"/>
            <w:bookmarkEnd w:id="65"/>
            <w:r>
              <w:rPr>
                <w:b/>
              </w:rPr>
              <w:t>8.</w:t>
            </w:r>
          </w:p>
        </w:tc>
        <w:tc>
          <w:tcPr>
            <w:tcW w:w="7200" w:type="dxa"/>
          </w:tcPr>
          <w:p w14:paraId="4B5552F1" w14:textId="77777777" w:rsidR="007025AD" w:rsidRDefault="00B40B07">
            <w:r>
              <w:rPr>
                <w:b/>
              </w:rPr>
              <w:t>BYLAWS</w:t>
            </w:r>
          </w:p>
        </w:tc>
      </w:tr>
    </w:tbl>
    <w:p w14:paraId="12E5F014" w14:textId="77777777" w:rsidR="007025AD" w:rsidRDefault="007025AD">
      <w:bookmarkStart w:id="66" w:name="MinutesItem12052"/>
      <w:bookmarkEnd w:id="66"/>
    </w:p>
    <w:tbl>
      <w:tblPr>
        <w:tblW w:w="0" w:type="dxa"/>
        <w:tblLook w:val="04A0" w:firstRow="1" w:lastRow="0" w:firstColumn="1" w:lastColumn="0" w:noHBand="0" w:noVBand="1"/>
      </w:tblPr>
      <w:tblGrid>
        <w:gridCol w:w="1296"/>
        <w:gridCol w:w="576"/>
        <w:gridCol w:w="6624"/>
        <w:gridCol w:w="1944"/>
      </w:tblGrid>
      <w:tr w:rsidR="007025AD" w14:paraId="4069441D" w14:textId="77777777">
        <w:trPr>
          <w:cantSplit/>
        </w:trPr>
        <w:tc>
          <w:tcPr>
            <w:tcW w:w="1296" w:type="dxa"/>
          </w:tcPr>
          <w:p w14:paraId="1A37E7B0" w14:textId="77777777" w:rsidR="007025AD" w:rsidRDefault="007025AD">
            <w:bookmarkStart w:id="67" w:name="TemplateTable-208"/>
            <w:bookmarkEnd w:id="67"/>
          </w:p>
        </w:tc>
        <w:tc>
          <w:tcPr>
            <w:tcW w:w="576" w:type="dxa"/>
          </w:tcPr>
          <w:p w14:paraId="6DC01C28" w14:textId="77777777" w:rsidR="007025AD" w:rsidRDefault="00B40B07">
            <w:r>
              <w:t>a)</w:t>
            </w:r>
          </w:p>
        </w:tc>
        <w:tc>
          <w:tcPr>
            <w:tcW w:w="6624" w:type="dxa"/>
          </w:tcPr>
          <w:p w14:paraId="7E0526D5" w14:textId="77777777" w:rsidR="007025AD" w:rsidRDefault="00B40B07">
            <w:r>
              <w:t>Third Reading of the Town of Port McNeill Official Community Plan and adoption.</w:t>
            </w:r>
          </w:p>
        </w:tc>
        <w:tc>
          <w:tcPr>
            <w:tcW w:w="1944" w:type="dxa"/>
          </w:tcPr>
          <w:p w14:paraId="26AFC6C5" w14:textId="77777777" w:rsidR="007025AD" w:rsidRDefault="007025AD"/>
        </w:tc>
      </w:tr>
    </w:tbl>
    <w:p w14:paraId="2166F07E" w14:textId="77777777" w:rsidR="007025AD" w:rsidRDefault="007025AD">
      <w:bookmarkStart w:id="68" w:name="Resolution12183"/>
      <w:bookmarkEnd w:id="68"/>
    </w:p>
    <w:tbl>
      <w:tblPr>
        <w:tblW w:w="0" w:type="dxa"/>
        <w:tblLook w:val="04A0" w:firstRow="1" w:lastRow="0" w:firstColumn="1" w:lastColumn="0" w:noHBand="0" w:noVBand="1"/>
      </w:tblPr>
      <w:tblGrid>
        <w:gridCol w:w="1296"/>
        <w:gridCol w:w="7200"/>
      </w:tblGrid>
      <w:tr w:rsidR="007025AD" w14:paraId="7DFDE431" w14:textId="77777777">
        <w:trPr>
          <w:cantSplit/>
        </w:trPr>
        <w:tc>
          <w:tcPr>
            <w:tcW w:w="1296" w:type="dxa"/>
          </w:tcPr>
          <w:p w14:paraId="0524D117" w14:textId="38D2B482" w:rsidR="007025AD" w:rsidRDefault="00B40B07">
            <w:bookmarkStart w:id="69" w:name="TemplateTable-214"/>
            <w:bookmarkEnd w:id="69"/>
            <w:r>
              <w:rPr>
                <w:b/>
              </w:rPr>
              <w:t>11</w:t>
            </w:r>
            <w:r w:rsidR="00AE1138">
              <w:rPr>
                <w:b/>
              </w:rPr>
              <w:t>6</w:t>
            </w:r>
            <w:r>
              <w:rPr>
                <w:b/>
              </w:rPr>
              <w:t>/2022</w:t>
            </w:r>
          </w:p>
        </w:tc>
        <w:tc>
          <w:tcPr>
            <w:tcW w:w="7200" w:type="dxa"/>
          </w:tcPr>
          <w:p w14:paraId="7076257C" w14:textId="32FAA9EC" w:rsidR="007025AD" w:rsidRDefault="00B40B07">
            <w:r>
              <w:t xml:space="preserve">Moved, </w:t>
            </w:r>
            <w:r w:rsidR="00AE1138">
              <w:t>Seconded,</w:t>
            </w:r>
            <w:r>
              <w:t xml:space="preserve"> and CARRIED that Town of Port McNeill Official Community Plan Bylaw No. 704, 2021 be given 3rd reading. </w:t>
            </w:r>
          </w:p>
          <w:p w14:paraId="7F8906D8" w14:textId="77777777" w:rsidR="007025AD" w:rsidRDefault="007025AD">
            <w:pPr>
              <w:spacing w:line="160" w:lineRule="exact"/>
            </w:pPr>
          </w:p>
          <w:p w14:paraId="46D895F6" w14:textId="77777777" w:rsidR="007025AD" w:rsidRDefault="00B40B07">
            <w:r>
              <w:rPr>
                <w:i/>
              </w:rPr>
              <w:t>Opposed: Councillor Koel and Councillor Mitchell</w:t>
            </w:r>
          </w:p>
        </w:tc>
      </w:tr>
    </w:tbl>
    <w:p w14:paraId="1028263D" w14:textId="77777777" w:rsidR="007025AD" w:rsidRDefault="007025AD">
      <w:bookmarkStart w:id="70" w:name="Resolution12184"/>
      <w:bookmarkEnd w:id="70"/>
    </w:p>
    <w:tbl>
      <w:tblPr>
        <w:tblW w:w="0" w:type="dxa"/>
        <w:tblLook w:val="04A0" w:firstRow="1" w:lastRow="0" w:firstColumn="1" w:lastColumn="0" w:noHBand="0" w:noVBand="1"/>
      </w:tblPr>
      <w:tblGrid>
        <w:gridCol w:w="1296"/>
        <w:gridCol w:w="7200"/>
      </w:tblGrid>
      <w:tr w:rsidR="007025AD" w14:paraId="1F97D0A8" w14:textId="77777777">
        <w:trPr>
          <w:cantSplit/>
        </w:trPr>
        <w:tc>
          <w:tcPr>
            <w:tcW w:w="1296" w:type="dxa"/>
          </w:tcPr>
          <w:p w14:paraId="6F4F9E24" w14:textId="3A2FD951" w:rsidR="007025AD" w:rsidRDefault="00B40B07">
            <w:bookmarkStart w:id="71" w:name="TemplateTable-220"/>
            <w:bookmarkEnd w:id="71"/>
            <w:r>
              <w:rPr>
                <w:b/>
              </w:rPr>
              <w:t>11</w:t>
            </w:r>
            <w:r w:rsidR="00AE1138">
              <w:rPr>
                <w:b/>
              </w:rPr>
              <w:t>7</w:t>
            </w:r>
            <w:r>
              <w:rPr>
                <w:b/>
              </w:rPr>
              <w:t>/2022</w:t>
            </w:r>
          </w:p>
        </w:tc>
        <w:tc>
          <w:tcPr>
            <w:tcW w:w="7200" w:type="dxa"/>
          </w:tcPr>
          <w:p w14:paraId="5C72BCD1" w14:textId="11CCD390" w:rsidR="007025AD" w:rsidRDefault="00B40B07">
            <w:r>
              <w:t xml:space="preserve">Moved, </w:t>
            </w:r>
            <w:r w:rsidR="00AE1138">
              <w:t>S</w:t>
            </w:r>
            <w:r>
              <w:t>econded</w:t>
            </w:r>
            <w:r w:rsidR="00AE1138">
              <w:t>,</w:t>
            </w:r>
            <w:r>
              <w:t xml:space="preserve"> and CARRIED that Town of Port McNeill Official Community Plan Bylaw No. 704, 2021 be given 4th and final reading. </w:t>
            </w:r>
          </w:p>
          <w:p w14:paraId="38C293F0" w14:textId="77777777" w:rsidR="007025AD" w:rsidRDefault="007025AD">
            <w:pPr>
              <w:spacing w:line="160" w:lineRule="exact"/>
            </w:pPr>
          </w:p>
          <w:p w14:paraId="1BB23B40" w14:textId="77777777" w:rsidR="007025AD" w:rsidRDefault="00B40B07">
            <w:r>
              <w:rPr>
                <w:i/>
              </w:rPr>
              <w:t>Opposed: Councillor Koel and Councillor Mitchell</w:t>
            </w:r>
          </w:p>
        </w:tc>
      </w:tr>
    </w:tbl>
    <w:p w14:paraId="1E2C7EAC" w14:textId="77777777" w:rsidR="007025AD" w:rsidRDefault="007025AD">
      <w:bookmarkStart w:id="72" w:name="MinutesHeading11690"/>
      <w:bookmarkEnd w:id="72"/>
    </w:p>
    <w:tbl>
      <w:tblPr>
        <w:tblW w:w="0" w:type="dxa"/>
        <w:tblLook w:val="04A0" w:firstRow="1" w:lastRow="0" w:firstColumn="1" w:lastColumn="0" w:noHBand="0" w:noVBand="1"/>
      </w:tblPr>
      <w:tblGrid>
        <w:gridCol w:w="1296"/>
        <w:gridCol w:w="7200"/>
      </w:tblGrid>
      <w:tr w:rsidR="007025AD" w14:paraId="676E3476" w14:textId="77777777">
        <w:trPr>
          <w:cantSplit/>
        </w:trPr>
        <w:tc>
          <w:tcPr>
            <w:tcW w:w="1296" w:type="dxa"/>
          </w:tcPr>
          <w:p w14:paraId="2C044475" w14:textId="77777777" w:rsidR="007025AD" w:rsidRDefault="00B40B07">
            <w:bookmarkStart w:id="73" w:name="TemplateTable-226"/>
            <w:bookmarkEnd w:id="73"/>
            <w:r>
              <w:rPr>
                <w:b/>
              </w:rPr>
              <w:t>9.</w:t>
            </w:r>
          </w:p>
        </w:tc>
        <w:tc>
          <w:tcPr>
            <w:tcW w:w="7200" w:type="dxa"/>
          </w:tcPr>
          <w:p w14:paraId="3AC30A48" w14:textId="77777777" w:rsidR="007025AD" w:rsidRDefault="00B40B07">
            <w:r>
              <w:rPr>
                <w:b/>
              </w:rPr>
              <w:t>OLD BUSINESS</w:t>
            </w:r>
          </w:p>
        </w:tc>
      </w:tr>
    </w:tbl>
    <w:p w14:paraId="09DF7793" w14:textId="77777777" w:rsidR="007025AD" w:rsidRDefault="007025AD">
      <w:bookmarkStart w:id="74" w:name="MinutesItem11867"/>
      <w:bookmarkEnd w:id="74"/>
    </w:p>
    <w:tbl>
      <w:tblPr>
        <w:tblW w:w="0" w:type="dxa"/>
        <w:tblLook w:val="04A0" w:firstRow="1" w:lastRow="0" w:firstColumn="1" w:lastColumn="0" w:noHBand="0" w:noVBand="1"/>
      </w:tblPr>
      <w:tblGrid>
        <w:gridCol w:w="1296"/>
        <w:gridCol w:w="576"/>
        <w:gridCol w:w="6624"/>
        <w:gridCol w:w="1944"/>
      </w:tblGrid>
      <w:tr w:rsidR="007025AD" w14:paraId="6EFA6A01" w14:textId="77777777">
        <w:trPr>
          <w:cantSplit/>
        </w:trPr>
        <w:tc>
          <w:tcPr>
            <w:tcW w:w="1296" w:type="dxa"/>
          </w:tcPr>
          <w:p w14:paraId="5CFAFAAC" w14:textId="77777777" w:rsidR="007025AD" w:rsidRDefault="007025AD">
            <w:bookmarkStart w:id="75" w:name="TemplateTable-232"/>
            <w:bookmarkEnd w:id="75"/>
          </w:p>
        </w:tc>
        <w:tc>
          <w:tcPr>
            <w:tcW w:w="576" w:type="dxa"/>
          </w:tcPr>
          <w:p w14:paraId="236F8223" w14:textId="77777777" w:rsidR="007025AD" w:rsidRDefault="00B40B07">
            <w:r>
              <w:t>a)</w:t>
            </w:r>
          </w:p>
        </w:tc>
        <w:tc>
          <w:tcPr>
            <w:tcW w:w="6624" w:type="dxa"/>
          </w:tcPr>
          <w:p w14:paraId="07E0308A" w14:textId="77777777" w:rsidR="007025AD" w:rsidRDefault="00B40B07">
            <w:r>
              <w:t xml:space="preserve">Fishing Float </w:t>
            </w:r>
          </w:p>
        </w:tc>
        <w:tc>
          <w:tcPr>
            <w:tcW w:w="1944" w:type="dxa"/>
          </w:tcPr>
          <w:p w14:paraId="3EB2DDF9" w14:textId="77777777" w:rsidR="007025AD" w:rsidRDefault="007025AD"/>
        </w:tc>
      </w:tr>
    </w:tbl>
    <w:p w14:paraId="17C18C52" w14:textId="77777777" w:rsidR="007025AD" w:rsidRDefault="007025AD">
      <w:bookmarkStart w:id="76" w:name="Resolution12185"/>
      <w:bookmarkEnd w:id="76"/>
    </w:p>
    <w:tbl>
      <w:tblPr>
        <w:tblW w:w="0" w:type="dxa"/>
        <w:tblLook w:val="04A0" w:firstRow="1" w:lastRow="0" w:firstColumn="1" w:lastColumn="0" w:noHBand="0" w:noVBand="1"/>
      </w:tblPr>
      <w:tblGrid>
        <w:gridCol w:w="1296"/>
        <w:gridCol w:w="7200"/>
      </w:tblGrid>
      <w:tr w:rsidR="007025AD" w14:paraId="42337A09" w14:textId="77777777">
        <w:trPr>
          <w:cantSplit/>
        </w:trPr>
        <w:tc>
          <w:tcPr>
            <w:tcW w:w="1296" w:type="dxa"/>
          </w:tcPr>
          <w:p w14:paraId="7730E540" w14:textId="0ED076CC" w:rsidR="007025AD" w:rsidRDefault="00B40B07">
            <w:bookmarkStart w:id="77" w:name="TemplateTable-238"/>
            <w:bookmarkEnd w:id="77"/>
            <w:r>
              <w:rPr>
                <w:b/>
              </w:rPr>
              <w:lastRenderedPageBreak/>
              <w:t>11</w:t>
            </w:r>
            <w:r w:rsidR="00AE1138">
              <w:rPr>
                <w:b/>
              </w:rPr>
              <w:t>8</w:t>
            </w:r>
            <w:r>
              <w:rPr>
                <w:b/>
              </w:rPr>
              <w:t>/2022</w:t>
            </w:r>
          </w:p>
        </w:tc>
        <w:tc>
          <w:tcPr>
            <w:tcW w:w="7200" w:type="dxa"/>
          </w:tcPr>
          <w:p w14:paraId="29D7C2AF" w14:textId="323A809F" w:rsidR="007025AD" w:rsidRDefault="00B40B07">
            <w:r>
              <w:t xml:space="preserve">Moved, </w:t>
            </w:r>
            <w:r w:rsidR="00AE1138">
              <w:t>Seconded,</w:t>
            </w:r>
            <w:r>
              <w:t xml:space="preserve"> and DEFEATED that funds be allocated to build a fishing float. </w:t>
            </w:r>
          </w:p>
          <w:p w14:paraId="555485EB" w14:textId="77777777" w:rsidR="007025AD" w:rsidRDefault="007025AD">
            <w:pPr>
              <w:spacing w:line="160" w:lineRule="exact"/>
            </w:pPr>
          </w:p>
          <w:p w14:paraId="26A27A1D" w14:textId="77777777" w:rsidR="007025AD" w:rsidRDefault="00B40B07">
            <w:r>
              <w:rPr>
                <w:i/>
              </w:rPr>
              <w:t>Opposed: Mayor Wickstrom, Councillor Baron, Councillor Downey, and Councillor Koel</w:t>
            </w:r>
          </w:p>
        </w:tc>
      </w:tr>
    </w:tbl>
    <w:p w14:paraId="4BDD7A65" w14:textId="1E721534" w:rsidR="007025AD" w:rsidRDefault="007025AD">
      <w:bookmarkStart w:id="78" w:name="Resolution12186"/>
      <w:bookmarkEnd w:id="78"/>
    </w:p>
    <w:p w14:paraId="19A41FBE" w14:textId="3BDD9C27" w:rsidR="004C3AA7" w:rsidRDefault="004C3AA7">
      <w:r>
        <w:t>Councillor Mitchell left the Meeting at 7:</w:t>
      </w:r>
      <w:r w:rsidR="002F7B21">
        <w:t>54 PM</w:t>
      </w:r>
    </w:p>
    <w:p w14:paraId="075BA523" w14:textId="77777777" w:rsidR="004C3AA7" w:rsidRDefault="004C3AA7"/>
    <w:tbl>
      <w:tblPr>
        <w:tblW w:w="0" w:type="dxa"/>
        <w:tblLook w:val="04A0" w:firstRow="1" w:lastRow="0" w:firstColumn="1" w:lastColumn="0" w:noHBand="0" w:noVBand="1"/>
      </w:tblPr>
      <w:tblGrid>
        <w:gridCol w:w="1296"/>
        <w:gridCol w:w="7200"/>
      </w:tblGrid>
      <w:tr w:rsidR="007025AD" w14:paraId="0FF1E828" w14:textId="77777777">
        <w:trPr>
          <w:cantSplit/>
        </w:trPr>
        <w:tc>
          <w:tcPr>
            <w:tcW w:w="1296" w:type="dxa"/>
          </w:tcPr>
          <w:p w14:paraId="0AAD4757" w14:textId="3EAAD4B8" w:rsidR="007025AD" w:rsidRDefault="00B40B07">
            <w:bookmarkStart w:id="79" w:name="TemplateTable-244"/>
            <w:bookmarkEnd w:id="79"/>
            <w:r>
              <w:rPr>
                <w:b/>
              </w:rPr>
              <w:t>1</w:t>
            </w:r>
            <w:r w:rsidR="00AE1138">
              <w:rPr>
                <w:b/>
              </w:rPr>
              <w:t>19</w:t>
            </w:r>
            <w:r>
              <w:rPr>
                <w:b/>
              </w:rPr>
              <w:t>/2022</w:t>
            </w:r>
          </w:p>
        </w:tc>
        <w:tc>
          <w:tcPr>
            <w:tcW w:w="7200" w:type="dxa"/>
          </w:tcPr>
          <w:p w14:paraId="3496957F" w14:textId="035080EE" w:rsidR="007025AD" w:rsidRDefault="00B40B07">
            <w:r>
              <w:t xml:space="preserve">Moved, </w:t>
            </w:r>
            <w:r w:rsidR="004C3AA7">
              <w:t>Seconded,</w:t>
            </w:r>
            <w:r>
              <w:t xml:space="preserve"> and CARRIED that the fishing float report be moved to the next budget meeting for further discussion. </w:t>
            </w:r>
          </w:p>
        </w:tc>
      </w:tr>
    </w:tbl>
    <w:p w14:paraId="4E63F0CA" w14:textId="77777777" w:rsidR="007025AD" w:rsidRDefault="007025AD">
      <w:bookmarkStart w:id="80" w:name="MinutesHeading11692"/>
      <w:bookmarkEnd w:id="80"/>
    </w:p>
    <w:tbl>
      <w:tblPr>
        <w:tblW w:w="0" w:type="dxa"/>
        <w:tblLook w:val="04A0" w:firstRow="1" w:lastRow="0" w:firstColumn="1" w:lastColumn="0" w:noHBand="0" w:noVBand="1"/>
      </w:tblPr>
      <w:tblGrid>
        <w:gridCol w:w="1296"/>
        <w:gridCol w:w="7200"/>
      </w:tblGrid>
      <w:tr w:rsidR="007025AD" w14:paraId="0B6E24DA" w14:textId="77777777">
        <w:trPr>
          <w:cantSplit/>
        </w:trPr>
        <w:tc>
          <w:tcPr>
            <w:tcW w:w="1296" w:type="dxa"/>
          </w:tcPr>
          <w:p w14:paraId="6B19604E" w14:textId="77777777" w:rsidR="007025AD" w:rsidRDefault="00B40B07">
            <w:bookmarkStart w:id="81" w:name="TemplateTable-250"/>
            <w:bookmarkEnd w:id="81"/>
            <w:r>
              <w:rPr>
                <w:b/>
              </w:rPr>
              <w:t>10.</w:t>
            </w:r>
          </w:p>
        </w:tc>
        <w:tc>
          <w:tcPr>
            <w:tcW w:w="7200" w:type="dxa"/>
          </w:tcPr>
          <w:p w14:paraId="479071E4" w14:textId="77777777" w:rsidR="007025AD" w:rsidRDefault="00B40B07">
            <w:r>
              <w:rPr>
                <w:b/>
              </w:rPr>
              <w:t>NEW BUSINESS</w:t>
            </w:r>
          </w:p>
        </w:tc>
      </w:tr>
    </w:tbl>
    <w:p w14:paraId="1B887DB0" w14:textId="77777777" w:rsidR="007025AD" w:rsidRDefault="007025AD">
      <w:bookmarkStart w:id="82" w:name="MinutesItem11932"/>
      <w:bookmarkEnd w:id="82"/>
    </w:p>
    <w:tbl>
      <w:tblPr>
        <w:tblW w:w="0" w:type="dxa"/>
        <w:tblLook w:val="04A0" w:firstRow="1" w:lastRow="0" w:firstColumn="1" w:lastColumn="0" w:noHBand="0" w:noVBand="1"/>
      </w:tblPr>
      <w:tblGrid>
        <w:gridCol w:w="1296"/>
        <w:gridCol w:w="576"/>
        <w:gridCol w:w="6624"/>
        <w:gridCol w:w="1944"/>
      </w:tblGrid>
      <w:tr w:rsidR="007025AD" w14:paraId="3E87B96F" w14:textId="77777777">
        <w:trPr>
          <w:cantSplit/>
        </w:trPr>
        <w:tc>
          <w:tcPr>
            <w:tcW w:w="1296" w:type="dxa"/>
          </w:tcPr>
          <w:p w14:paraId="5E4A8F25" w14:textId="77777777" w:rsidR="007025AD" w:rsidRDefault="007025AD">
            <w:bookmarkStart w:id="83" w:name="TemplateTable-256"/>
            <w:bookmarkEnd w:id="83"/>
          </w:p>
        </w:tc>
        <w:tc>
          <w:tcPr>
            <w:tcW w:w="576" w:type="dxa"/>
          </w:tcPr>
          <w:p w14:paraId="6D625FD9" w14:textId="77777777" w:rsidR="007025AD" w:rsidRDefault="00B40B07">
            <w:r>
              <w:t>a)</w:t>
            </w:r>
          </w:p>
        </w:tc>
        <w:tc>
          <w:tcPr>
            <w:tcW w:w="6624" w:type="dxa"/>
          </w:tcPr>
          <w:p w14:paraId="7203E6C3" w14:textId="77777777" w:rsidR="007025AD" w:rsidRDefault="00B40B07">
            <w:r>
              <w:t>Town of Port McNeill Spring Clean Up</w:t>
            </w:r>
          </w:p>
        </w:tc>
        <w:tc>
          <w:tcPr>
            <w:tcW w:w="1944" w:type="dxa"/>
          </w:tcPr>
          <w:p w14:paraId="1AB8CC71" w14:textId="77777777" w:rsidR="007025AD" w:rsidRDefault="007025AD"/>
        </w:tc>
      </w:tr>
    </w:tbl>
    <w:p w14:paraId="77E19B82" w14:textId="77777777" w:rsidR="007025AD" w:rsidRDefault="007025AD">
      <w:bookmarkStart w:id="84" w:name="Resolution11934"/>
      <w:bookmarkEnd w:id="84"/>
    </w:p>
    <w:tbl>
      <w:tblPr>
        <w:tblW w:w="0" w:type="dxa"/>
        <w:tblLook w:val="04A0" w:firstRow="1" w:lastRow="0" w:firstColumn="1" w:lastColumn="0" w:noHBand="0" w:noVBand="1"/>
      </w:tblPr>
      <w:tblGrid>
        <w:gridCol w:w="1296"/>
        <w:gridCol w:w="7200"/>
      </w:tblGrid>
      <w:tr w:rsidR="007025AD" w14:paraId="4478D6B1" w14:textId="77777777">
        <w:trPr>
          <w:cantSplit/>
        </w:trPr>
        <w:tc>
          <w:tcPr>
            <w:tcW w:w="1296" w:type="dxa"/>
          </w:tcPr>
          <w:p w14:paraId="2517AF4F" w14:textId="798823F7" w:rsidR="007025AD" w:rsidRDefault="00B40B07">
            <w:bookmarkStart w:id="85" w:name="TemplateTable-262"/>
            <w:bookmarkEnd w:id="85"/>
            <w:r>
              <w:rPr>
                <w:b/>
              </w:rPr>
              <w:t>12</w:t>
            </w:r>
            <w:r w:rsidR="00AE1138">
              <w:rPr>
                <w:b/>
              </w:rPr>
              <w:t>0</w:t>
            </w:r>
            <w:r>
              <w:rPr>
                <w:b/>
              </w:rPr>
              <w:t>/2022</w:t>
            </w:r>
          </w:p>
        </w:tc>
        <w:tc>
          <w:tcPr>
            <w:tcW w:w="7200" w:type="dxa"/>
          </w:tcPr>
          <w:p w14:paraId="18AD1E87" w14:textId="09C531E4" w:rsidR="007025AD" w:rsidRDefault="00B40B07">
            <w:r>
              <w:t xml:space="preserve">Moved, </w:t>
            </w:r>
            <w:r w:rsidR="004C3AA7">
              <w:t>Seconded,</w:t>
            </w:r>
            <w:r>
              <w:t xml:space="preserve"> and CARRIED that staff report back on how a spring clean up can be done and what timing would work best for our Public Works </w:t>
            </w:r>
            <w:r w:rsidR="00AE1138">
              <w:t>C</w:t>
            </w:r>
            <w:r>
              <w:t>rew</w:t>
            </w:r>
            <w:r w:rsidR="00AE1138">
              <w:t>s</w:t>
            </w:r>
            <w:r>
              <w:t xml:space="preserve"> </w:t>
            </w:r>
            <w:r w:rsidR="004F66D2">
              <w:t>to</w:t>
            </w:r>
            <w:r>
              <w:t xml:space="preserve"> </w:t>
            </w:r>
            <w:r w:rsidR="004F66D2">
              <w:t>provide</w:t>
            </w:r>
            <w:r>
              <w:t xml:space="preserve"> this service.</w:t>
            </w:r>
          </w:p>
        </w:tc>
      </w:tr>
    </w:tbl>
    <w:p w14:paraId="6AD1203C" w14:textId="77777777" w:rsidR="007025AD" w:rsidRDefault="007025AD">
      <w:bookmarkStart w:id="86" w:name="MinutesItem12048"/>
      <w:bookmarkEnd w:id="86"/>
    </w:p>
    <w:tbl>
      <w:tblPr>
        <w:tblW w:w="0" w:type="dxa"/>
        <w:tblLook w:val="04A0" w:firstRow="1" w:lastRow="0" w:firstColumn="1" w:lastColumn="0" w:noHBand="0" w:noVBand="1"/>
      </w:tblPr>
      <w:tblGrid>
        <w:gridCol w:w="1296"/>
        <w:gridCol w:w="576"/>
        <w:gridCol w:w="6624"/>
        <w:gridCol w:w="1944"/>
      </w:tblGrid>
      <w:tr w:rsidR="007025AD" w14:paraId="539DA802" w14:textId="77777777">
        <w:trPr>
          <w:cantSplit/>
        </w:trPr>
        <w:tc>
          <w:tcPr>
            <w:tcW w:w="1296" w:type="dxa"/>
          </w:tcPr>
          <w:p w14:paraId="73CE9920" w14:textId="77777777" w:rsidR="007025AD" w:rsidRDefault="007025AD">
            <w:bookmarkStart w:id="87" w:name="TemplateTable-268"/>
            <w:bookmarkEnd w:id="87"/>
          </w:p>
        </w:tc>
        <w:tc>
          <w:tcPr>
            <w:tcW w:w="576" w:type="dxa"/>
          </w:tcPr>
          <w:p w14:paraId="57D5603A" w14:textId="77777777" w:rsidR="007025AD" w:rsidRDefault="00B40B07">
            <w:r>
              <w:t>b)</w:t>
            </w:r>
          </w:p>
        </w:tc>
        <w:tc>
          <w:tcPr>
            <w:tcW w:w="6624" w:type="dxa"/>
          </w:tcPr>
          <w:p w14:paraId="2FD977CC" w14:textId="77777777" w:rsidR="007025AD" w:rsidRDefault="00B40B07">
            <w:r>
              <w:t>The recommendations from the March 17, 2022 Committee of the Whole Meeting.</w:t>
            </w:r>
          </w:p>
        </w:tc>
        <w:tc>
          <w:tcPr>
            <w:tcW w:w="1944" w:type="dxa"/>
          </w:tcPr>
          <w:p w14:paraId="44D5A813" w14:textId="77777777" w:rsidR="007025AD" w:rsidRDefault="007025AD"/>
        </w:tc>
      </w:tr>
    </w:tbl>
    <w:p w14:paraId="62433D06" w14:textId="77777777" w:rsidR="007025AD" w:rsidRDefault="007025AD">
      <w:bookmarkStart w:id="88" w:name="Resolution12188"/>
      <w:bookmarkEnd w:id="88"/>
    </w:p>
    <w:tbl>
      <w:tblPr>
        <w:tblW w:w="0" w:type="dxa"/>
        <w:tblLook w:val="04A0" w:firstRow="1" w:lastRow="0" w:firstColumn="1" w:lastColumn="0" w:noHBand="0" w:noVBand="1"/>
      </w:tblPr>
      <w:tblGrid>
        <w:gridCol w:w="1296"/>
        <w:gridCol w:w="7200"/>
      </w:tblGrid>
      <w:tr w:rsidR="007025AD" w14:paraId="67E9E390" w14:textId="77777777">
        <w:trPr>
          <w:cantSplit/>
        </w:trPr>
        <w:tc>
          <w:tcPr>
            <w:tcW w:w="1296" w:type="dxa"/>
          </w:tcPr>
          <w:p w14:paraId="48890963" w14:textId="71888B97" w:rsidR="007025AD" w:rsidRDefault="00B40B07">
            <w:bookmarkStart w:id="89" w:name="TemplateTable-274"/>
            <w:bookmarkEnd w:id="89"/>
            <w:r>
              <w:rPr>
                <w:b/>
              </w:rPr>
              <w:t>12</w:t>
            </w:r>
            <w:r w:rsidR="00AE1138">
              <w:rPr>
                <w:b/>
              </w:rPr>
              <w:t>1</w:t>
            </w:r>
            <w:r>
              <w:rPr>
                <w:b/>
              </w:rPr>
              <w:t>/2022</w:t>
            </w:r>
          </w:p>
        </w:tc>
        <w:tc>
          <w:tcPr>
            <w:tcW w:w="7200" w:type="dxa"/>
          </w:tcPr>
          <w:p w14:paraId="4C39FE9E" w14:textId="4D63CAAA" w:rsidR="007025AD" w:rsidRDefault="00B40B07">
            <w:r>
              <w:t xml:space="preserve">Moved, </w:t>
            </w:r>
            <w:r w:rsidR="004C3AA7">
              <w:t>S</w:t>
            </w:r>
            <w:r>
              <w:t>econded</w:t>
            </w:r>
            <w:r w:rsidR="004C3AA7">
              <w:t>,</w:t>
            </w:r>
            <w:r>
              <w:t xml:space="preserve"> and </w:t>
            </w:r>
            <w:r w:rsidR="004C3AA7">
              <w:t xml:space="preserve">CARRIED </w:t>
            </w:r>
            <w:r>
              <w:t>that the recommendations of the committee of the whole be adopted as amended to change the wor</w:t>
            </w:r>
            <w:r w:rsidR="008903C4">
              <w:t>ding</w:t>
            </w:r>
            <w:r>
              <w:t xml:space="preserve"> of the Hoy Bay Development Project be changed to Hoy Bay</w:t>
            </w:r>
            <w:r w:rsidR="004F66D2">
              <w:t xml:space="preserve"> Development</w:t>
            </w:r>
            <w:r>
              <w:t xml:space="preserve"> Survey.</w:t>
            </w:r>
          </w:p>
        </w:tc>
      </w:tr>
    </w:tbl>
    <w:p w14:paraId="12CC084C" w14:textId="77777777" w:rsidR="007025AD" w:rsidRDefault="007025AD">
      <w:bookmarkStart w:id="90" w:name="MinutesItem11716"/>
      <w:bookmarkEnd w:id="90"/>
    </w:p>
    <w:tbl>
      <w:tblPr>
        <w:tblW w:w="0" w:type="dxa"/>
        <w:tblLook w:val="04A0" w:firstRow="1" w:lastRow="0" w:firstColumn="1" w:lastColumn="0" w:noHBand="0" w:noVBand="1"/>
      </w:tblPr>
      <w:tblGrid>
        <w:gridCol w:w="1296"/>
        <w:gridCol w:w="576"/>
        <w:gridCol w:w="6624"/>
        <w:gridCol w:w="1944"/>
      </w:tblGrid>
      <w:tr w:rsidR="007025AD" w14:paraId="4B42513B" w14:textId="77777777">
        <w:trPr>
          <w:cantSplit/>
        </w:trPr>
        <w:tc>
          <w:tcPr>
            <w:tcW w:w="1296" w:type="dxa"/>
          </w:tcPr>
          <w:p w14:paraId="3866FE30" w14:textId="77777777" w:rsidR="007025AD" w:rsidRDefault="007025AD">
            <w:bookmarkStart w:id="91" w:name="TemplateTable-280"/>
            <w:bookmarkEnd w:id="91"/>
          </w:p>
        </w:tc>
        <w:tc>
          <w:tcPr>
            <w:tcW w:w="576" w:type="dxa"/>
          </w:tcPr>
          <w:p w14:paraId="62324237" w14:textId="77777777" w:rsidR="007025AD" w:rsidRDefault="00B40B07">
            <w:r>
              <w:t>c)</w:t>
            </w:r>
          </w:p>
        </w:tc>
        <w:tc>
          <w:tcPr>
            <w:tcW w:w="6624" w:type="dxa"/>
          </w:tcPr>
          <w:p w14:paraId="3D231C76" w14:textId="77777777" w:rsidR="007025AD" w:rsidRDefault="00B40B07">
            <w:r>
              <w:t xml:space="preserve">Council Reports </w:t>
            </w:r>
          </w:p>
        </w:tc>
        <w:tc>
          <w:tcPr>
            <w:tcW w:w="1944" w:type="dxa"/>
          </w:tcPr>
          <w:p w14:paraId="0707A49A" w14:textId="77777777" w:rsidR="007025AD" w:rsidRDefault="007025AD"/>
        </w:tc>
      </w:tr>
    </w:tbl>
    <w:p w14:paraId="4A33217F" w14:textId="77777777" w:rsidR="007025AD" w:rsidRDefault="007025AD">
      <w:bookmarkStart w:id="92" w:name="MinutesHeading11694"/>
      <w:bookmarkEnd w:id="92"/>
    </w:p>
    <w:tbl>
      <w:tblPr>
        <w:tblW w:w="0" w:type="dxa"/>
        <w:tblLook w:val="04A0" w:firstRow="1" w:lastRow="0" w:firstColumn="1" w:lastColumn="0" w:noHBand="0" w:noVBand="1"/>
      </w:tblPr>
      <w:tblGrid>
        <w:gridCol w:w="1296"/>
        <w:gridCol w:w="7200"/>
      </w:tblGrid>
      <w:tr w:rsidR="007025AD" w14:paraId="0256FBB1" w14:textId="77777777">
        <w:trPr>
          <w:cantSplit/>
        </w:trPr>
        <w:tc>
          <w:tcPr>
            <w:tcW w:w="1296" w:type="dxa"/>
          </w:tcPr>
          <w:p w14:paraId="2698CF8B" w14:textId="77777777" w:rsidR="007025AD" w:rsidRDefault="00B40B07">
            <w:bookmarkStart w:id="93" w:name="TemplateTable-286"/>
            <w:bookmarkEnd w:id="93"/>
            <w:r>
              <w:rPr>
                <w:b/>
              </w:rPr>
              <w:t>11.</w:t>
            </w:r>
          </w:p>
        </w:tc>
        <w:tc>
          <w:tcPr>
            <w:tcW w:w="7200" w:type="dxa"/>
          </w:tcPr>
          <w:p w14:paraId="4F5EC922" w14:textId="77777777" w:rsidR="007025AD" w:rsidRDefault="00B40B07">
            <w:r>
              <w:rPr>
                <w:b/>
              </w:rPr>
              <w:t>ITEMS FROM IN-CAMERA TO BE MADE PUBLIC</w:t>
            </w:r>
          </w:p>
        </w:tc>
      </w:tr>
    </w:tbl>
    <w:p w14:paraId="5E025CB6" w14:textId="77777777" w:rsidR="007025AD" w:rsidRDefault="007025AD">
      <w:bookmarkStart w:id="94" w:name="MinutesHeading11696"/>
      <w:bookmarkEnd w:id="94"/>
    </w:p>
    <w:tbl>
      <w:tblPr>
        <w:tblW w:w="0" w:type="dxa"/>
        <w:tblLook w:val="04A0" w:firstRow="1" w:lastRow="0" w:firstColumn="1" w:lastColumn="0" w:noHBand="0" w:noVBand="1"/>
      </w:tblPr>
      <w:tblGrid>
        <w:gridCol w:w="1296"/>
        <w:gridCol w:w="7200"/>
      </w:tblGrid>
      <w:tr w:rsidR="007025AD" w14:paraId="2E8DC724" w14:textId="77777777">
        <w:trPr>
          <w:cantSplit/>
        </w:trPr>
        <w:tc>
          <w:tcPr>
            <w:tcW w:w="1296" w:type="dxa"/>
          </w:tcPr>
          <w:p w14:paraId="1BABA0CB" w14:textId="77777777" w:rsidR="007025AD" w:rsidRDefault="00B40B07">
            <w:bookmarkStart w:id="95" w:name="TemplateTable-292"/>
            <w:bookmarkEnd w:id="95"/>
            <w:r>
              <w:rPr>
                <w:b/>
              </w:rPr>
              <w:t>12.</w:t>
            </w:r>
          </w:p>
        </w:tc>
        <w:tc>
          <w:tcPr>
            <w:tcW w:w="7200" w:type="dxa"/>
          </w:tcPr>
          <w:p w14:paraId="22443ABA" w14:textId="77777777" w:rsidR="007025AD" w:rsidRDefault="00B40B07">
            <w:r>
              <w:rPr>
                <w:b/>
              </w:rPr>
              <w:t>IN-CAMERA</w:t>
            </w:r>
          </w:p>
        </w:tc>
      </w:tr>
    </w:tbl>
    <w:p w14:paraId="101D7431" w14:textId="77777777" w:rsidR="007025AD" w:rsidRDefault="007025AD">
      <w:bookmarkStart w:id="96" w:name="MinutesItem12058"/>
      <w:bookmarkEnd w:id="96"/>
    </w:p>
    <w:tbl>
      <w:tblPr>
        <w:tblW w:w="0" w:type="dxa"/>
        <w:tblLook w:val="04A0" w:firstRow="1" w:lastRow="0" w:firstColumn="1" w:lastColumn="0" w:noHBand="0" w:noVBand="1"/>
      </w:tblPr>
      <w:tblGrid>
        <w:gridCol w:w="1296"/>
        <w:gridCol w:w="576"/>
        <w:gridCol w:w="6624"/>
        <w:gridCol w:w="1944"/>
      </w:tblGrid>
      <w:tr w:rsidR="007025AD" w14:paraId="5EDF6CB2" w14:textId="77777777">
        <w:trPr>
          <w:cantSplit/>
        </w:trPr>
        <w:tc>
          <w:tcPr>
            <w:tcW w:w="1296" w:type="dxa"/>
          </w:tcPr>
          <w:p w14:paraId="54FF338C" w14:textId="77777777" w:rsidR="007025AD" w:rsidRDefault="007025AD">
            <w:bookmarkStart w:id="97" w:name="TemplateTable-298"/>
            <w:bookmarkEnd w:id="97"/>
          </w:p>
        </w:tc>
        <w:tc>
          <w:tcPr>
            <w:tcW w:w="576" w:type="dxa"/>
          </w:tcPr>
          <w:p w14:paraId="5D696117" w14:textId="77777777" w:rsidR="007025AD" w:rsidRDefault="00B40B07">
            <w:r>
              <w:t>a)</w:t>
            </w:r>
          </w:p>
        </w:tc>
        <w:tc>
          <w:tcPr>
            <w:tcW w:w="6624" w:type="dxa"/>
          </w:tcPr>
          <w:p w14:paraId="2EBEAA64" w14:textId="77777777" w:rsidR="007025AD" w:rsidRDefault="00B40B07">
            <w:r>
              <w:t>Council to go In-Camera under Section 90(1)(c)labour relations or other employee relations; (j) information that is prohibited, or information that if it were presented in a document would be prohibited, from disclosure under section 21 of the Freedom of Information and Protection of Privacy Act; and (k) negotiations and related discussions respecting the proposed provision of a municipal service that are at their preliminary stages and that, in the view of the council, could reasonably be expected to harm the interests of the municipality if they were held in public.</w:t>
            </w:r>
          </w:p>
        </w:tc>
        <w:tc>
          <w:tcPr>
            <w:tcW w:w="1944" w:type="dxa"/>
          </w:tcPr>
          <w:p w14:paraId="639B7B8B" w14:textId="77777777" w:rsidR="007025AD" w:rsidRDefault="007025AD"/>
        </w:tc>
      </w:tr>
    </w:tbl>
    <w:p w14:paraId="3C59C367" w14:textId="77777777" w:rsidR="007025AD" w:rsidRDefault="007025AD">
      <w:bookmarkStart w:id="98" w:name="Resolution12189"/>
      <w:bookmarkEnd w:id="98"/>
    </w:p>
    <w:tbl>
      <w:tblPr>
        <w:tblW w:w="0" w:type="dxa"/>
        <w:tblLook w:val="04A0" w:firstRow="1" w:lastRow="0" w:firstColumn="1" w:lastColumn="0" w:noHBand="0" w:noVBand="1"/>
      </w:tblPr>
      <w:tblGrid>
        <w:gridCol w:w="1296"/>
        <w:gridCol w:w="7200"/>
      </w:tblGrid>
      <w:tr w:rsidR="007025AD" w14:paraId="27C9928E" w14:textId="77777777">
        <w:trPr>
          <w:cantSplit/>
        </w:trPr>
        <w:tc>
          <w:tcPr>
            <w:tcW w:w="1296" w:type="dxa"/>
          </w:tcPr>
          <w:p w14:paraId="5AAA1EFB" w14:textId="64AA2003" w:rsidR="007025AD" w:rsidRDefault="00B40B07">
            <w:bookmarkStart w:id="99" w:name="TemplateTable-304"/>
            <w:bookmarkEnd w:id="99"/>
            <w:r>
              <w:rPr>
                <w:b/>
              </w:rPr>
              <w:lastRenderedPageBreak/>
              <w:t>12</w:t>
            </w:r>
            <w:r w:rsidR="00AE1138">
              <w:rPr>
                <w:b/>
              </w:rPr>
              <w:t>2</w:t>
            </w:r>
            <w:r>
              <w:rPr>
                <w:b/>
              </w:rPr>
              <w:t>/2022</w:t>
            </w:r>
          </w:p>
        </w:tc>
        <w:tc>
          <w:tcPr>
            <w:tcW w:w="7200" w:type="dxa"/>
          </w:tcPr>
          <w:p w14:paraId="4B7377D9" w14:textId="2505CD79" w:rsidR="007025AD" w:rsidRDefault="00B40B07">
            <w:r>
              <w:t xml:space="preserve">Moved, </w:t>
            </w:r>
            <w:r w:rsidR="00AE1138">
              <w:t>S</w:t>
            </w:r>
            <w:r>
              <w:t>econded</w:t>
            </w:r>
            <w:r w:rsidR="00AE1138">
              <w:t>,</w:t>
            </w:r>
            <w:r>
              <w:t xml:space="preserve"> and CARRIED that council to go In-Camera under Section 90(1)(c)labour relations or other employee relations; (j) information that is prohibited, or information that if it were presented in a document would be prohibited, from disclosure under section 21 of the Freedom of Information and Protection of Privacy Act; and (k) negotiations and related discussions respecting the proposed provision of a municipal service that are at their preliminary stages and that, in the view of the council, could reasonably be expected to harm the interests of the municipality if they were held in public.</w:t>
            </w:r>
          </w:p>
        </w:tc>
      </w:tr>
    </w:tbl>
    <w:p w14:paraId="7B081970" w14:textId="77777777" w:rsidR="007025AD" w:rsidRDefault="007025AD">
      <w:bookmarkStart w:id="100" w:name="MinutesHeading11698"/>
      <w:bookmarkEnd w:id="100"/>
    </w:p>
    <w:tbl>
      <w:tblPr>
        <w:tblW w:w="0" w:type="dxa"/>
        <w:tblLook w:val="04A0" w:firstRow="1" w:lastRow="0" w:firstColumn="1" w:lastColumn="0" w:noHBand="0" w:noVBand="1"/>
      </w:tblPr>
      <w:tblGrid>
        <w:gridCol w:w="1296"/>
        <w:gridCol w:w="7200"/>
      </w:tblGrid>
      <w:tr w:rsidR="007025AD" w14:paraId="6E94CBCE" w14:textId="77777777">
        <w:trPr>
          <w:cantSplit/>
        </w:trPr>
        <w:tc>
          <w:tcPr>
            <w:tcW w:w="1296" w:type="dxa"/>
          </w:tcPr>
          <w:p w14:paraId="00C4E550" w14:textId="77777777" w:rsidR="007025AD" w:rsidRDefault="00B40B07">
            <w:bookmarkStart w:id="101" w:name="TemplateTable-310"/>
            <w:bookmarkEnd w:id="101"/>
            <w:r>
              <w:rPr>
                <w:b/>
              </w:rPr>
              <w:t>13.</w:t>
            </w:r>
          </w:p>
        </w:tc>
        <w:tc>
          <w:tcPr>
            <w:tcW w:w="7200" w:type="dxa"/>
          </w:tcPr>
          <w:p w14:paraId="1C9DD8D9" w14:textId="77777777" w:rsidR="007025AD" w:rsidRDefault="00B40B07">
            <w:r>
              <w:rPr>
                <w:b/>
              </w:rPr>
              <w:t>QUESTIONS FROM THE PUBLIC AND MEDIA</w:t>
            </w:r>
          </w:p>
        </w:tc>
      </w:tr>
    </w:tbl>
    <w:p w14:paraId="5D5B9469" w14:textId="77777777" w:rsidR="007025AD" w:rsidRDefault="007025AD">
      <w:bookmarkStart w:id="102" w:name="MinutesHeading11700"/>
      <w:bookmarkEnd w:id="102"/>
    </w:p>
    <w:tbl>
      <w:tblPr>
        <w:tblW w:w="0" w:type="dxa"/>
        <w:tblLook w:val="04A0" w:firstRow="1" w:lastRow="0" w:firstColumn="1" w:lastColumn="0" w:noHBand="0" w:noVBand="1"/>
      </w:tblPr>
      <w:tblGrid>
        <w:gridCol w:w="1296"/>
        <w:gridCol w:w="7200"/>
      </w:tblGrid>
      <w:tr w:rsidR="007025AD" w14:paraId="34487E94" w14:textId="77777777">
        <w:trPr>
          <w:cantSplit/>
        </w:trPr>
        <w:tc>
          <w:tcPr>
            <w:tcW w:w="1296" w:type="dxa"/>
          </w:tcPr>
          <w:p w14:paraId="1D59580A" w14:textId="77777777" w:rsidR="007025AD" w:rsidRDefault="00B40B07">
            <w:bookmarkStart w:id="103" w:name="TemplateTable-316"/>
            <w:bookmarkEnd w:id="103"/>
            <w:r>
              <w:rPr>
                <w:b/>
              </w:rPr>
              <w:t>14.</w:t>
            </w:r>
          </w:p>
        </w:tc>
        <w:tc>
          <w:tcPr>
            <w:tcW w:w="7200" w:type="dxa"/>
          </w:tcPr>
          <w:p w14:paraId="07932D96" w14:textId="77777777" w:rsidR="007025AD" w:rsidRDefault="00B40B07">
            <w:r>
              <w:rPr>
                <w:b/>
              </w:rPr>
              <w:t>ADJOURNMENT</w:t>
            </w:r>
          </w:p>
        </w:tc>
      </w:tr>
    </w:tbl>
    <w:p w14:paraId="5C2CB840" w14:textId="77777777" w:rsidR="007025AD" w:rsidRDefault="007025AD">
      <w:bookmarkStart w:id="104" w:name="MinutesItem11702"/>
      <w:bookmarkStart w:id="105" w:name="Resolution11704"/>
      <w:bookmarkEnd w:id="104"/>
      <w:bookmarkEnd w:id="105"/>
    </w:p>
    <w:tbl>
      <w:tblPr>
        <w:tblW w:w="0" w:type="dxa"/>
        <w:tblLook w:val="04A0" w:firstRow="1" w:lastRow="0" w:firstColumn="1" w:lastColumn="0" w:noHBand="0" w:noVBand="1"/>
      </w:tblPr>
      <w:tblGrid>
        <w:gridCol w:w="1296"/>
        <w:gridCol w:w="7200"/>
      </w:tblGrid>
      <w:tr w:rsidR="007025AD" w14:paraId="327A0DD7" w14:textId="77777777">
        <w:trPr>
          <w:cantSplit/>
        </w:trPr>
        <w:tc>
          <w:tcPr>
            <w:tcW w:w="1296" w:type="dxa"/>
          </w:tcPr>
          <w:p w14:paraId="3AA549D7" w14:textId="6BD39461" w:rsidR="007025AD" w:rsidRDefault="00B40B07">
            <w:bookmarkStart w:id="106" w:name="TemplateTable-324"/>
            <w:bookmarkEnd w:id="106"/>
            <w:r>
              <w:rPr>
                <w:b/>
              </w:rPr>
              <w:t>12</w:t>
            </w:r>
            <w:r w:rsidR="00AE1138">
              <w:rPr>
                <w:b/>
              </w:rPr>
              <w:t>3</w:t>
            </w:r>
            <w:r>
              <w:rPr>
                <w:b/>
              </w:rPr>
              <w:t>/2022</w:t>
            </w:r>
          </w:p>
        </w:tc>
        <w:tc>
          <w:tcPr>
            <w:tcW w:w="7200" w:type="dxa"/>
          </w:tcPr>
          <w:p w14:paraId="720E87BB" w14:textId="6AA8528D" w:rsidR="007025AD" w:rsidRDefault="00B40B07">
            <w:r>
              <w:t xml:space="preserve">Moved, </w:t>
            </w:r>
            <w:r w:rsidR="004C3AA7">
              <w:t>Seconded,</w:t>
            </w:r>
            <w:r>
              <w:t xml:space="preserve"> and</w:t>
            </w:r>
            <w:r w:rsidR="004C3AA7">
              <w:t xml:space="preserve"> CARRIED</w:t>
            </w:r>
            <w:r>
              <w:t xml:space="preserve"> that the regular meeting of Council be adjourned at 8:02 PM</w:t>
            </w:r>
            <w:r w:rsidR="00AE1138">
              <w:t>.</w:t>
            </w:r>
          </w:p>
        </w:tc>
      </w:tr>
    </w:tbl>
    <w:p w14:paraId="0F71C328" w14:textId="77777777" w:rsidR="007025AD" w:rsidRDefault="007025AD"/>
    <w:tbl>
      <w:tblPr>
        <w:tblW w:w="0" w:type="auto"/>
        <w:tblCellMar>
          <w:right w:w="359" w:type="dxa"/>
        </w:tblCellMar>
        <w:tblLook w:val="04A0" w:firstRow="1" w:lastRow="0" w:firstColumn="1" w:lastColumn="0" w:noHBand="0" w:noVBand="1"/>
      </w:tblPr>
      <w:tblGrid>
        <w:gridCol w:w="4859"/>
        <w:gridCol w:w="4859"/>
      </w:tblGrid>
      <w:tr w:rsidR="007025AD" w14:paraId="5068AD3D" w14:textId="77777777">
        <w:trPr>
          <w:trHeight w:val="1151"/>
        </w:trPr>
        <w:tc>
          <w:tcPr>
            <w:tcW w:w="4859" w:type="dxa"/>
            <w:vAlign w:val="bottom"/>
          </w:tcPr>
          <w:p w14:paraId="1A58850A" w14:textId="77777777" w:rsidR="007025AD" w:rsidRDefault="00B40B07">
            <w:pPr>
              <w:pBdr>
                <w:top w:val="single" w:sz="4" w:space="1" w:color="auto"/>
              </w:pBdr>
            </w:pPr>
            <w:r>
              <w:t>Mayor</w:t>
            </w:r>
          </w:p>
        </w:tc>
        <w:tc>
          <w:tcPr>
            <w:tcW w:w="4859" w:type="dxa"/>
            <w:vAlign w:val="bottom"/>
          </w:tcPr>
          <w:p w14:paraId="50F48A41" w14:textId="77777777" w:rsidR="007025AD" w:rsidRDefault="00B40B07">
            <w:pPr>
              <w:pBdr>
                <w:top w:val="single" w:sz="4" w:space="1" w:color="auto"/>
              </w:pBdr>
            </w:pPr>
            <w:r>
              <w:t>Corporate Officer</w:t>
            </w:r>
          </w:p>
        </w:tc>
      </w:tr>
    </w:tbl>
    <w:p w14:paraId="5ACADDE4" w14:textId="77777777" w:rsidR="0007730D" w:rsidRDefault="0007730D"/>
    <w:sectPr w:rsidR="0007730D">
      <w:pgSz w:w="12240" w:h="15840"/>
      <w:pgMar w:top="1080" w:right="720" w:bottom="108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DA"/>
    <w:rsid w:val="00042FD5"/>
    <w:rsid w:val="0007730D"/>
    <w:rsid w:val="00132C6C"/>
    <w:rsid w:val="00195548"/>
    <w:rsid w:val="001D2939"/>
    <w:rsid w:val="002A786B"/>
    <w:rsid w:val="002F7B21"/>
    <w:rsid w:val="003340C9"/>
    <w:rsid w:val="0041536D"/>
    <w:rsid w:val="004C3AA7"/>
    <w:rsid w:val="004F66D2"/>
    <w:rsid w:val="007025AD"/>
    <w:rsid w:val="00725B8B"/>
    <w:rsid w:val="007F0355"/>
    <w:rsid w:val="0084019C"/>
    <w:rsid w:val="00851070"/>
    <w:rsid w:val="008903C4"/>
    <w:rsid w:val="009D779A"/>
    <w:rsid w:val="00A43743"/>
    <w:rsid w:val="00A9459B"/>
    <w:rsid w:val="00AE1138"/>
    <w:rsid w:val="00B02EDA"/>
    <w:rsid w:val="00B40B07"/>
    <w:rsid w:val="00CA351D"/>
    <w:rsid w:val="00D44D12"/>
    <w:rsid w:val="00D45FBF"/>
    <w:rsid w:val="00DF7AE4"/>
    <w:rsid w:val="00EB7C81"/>
    <w:rsid w:val="00FA2322"/>
  </w:rsids>
  <m:mathPr>
    <m:mathFont m:val="Cambria Math"/>
    <m:brkBin m:val="before"/>
    <m:brkBinSub m:val="--"/>
    <m:smallFrac m:val="0"/>
    <m:dispDef/>
    <m:lMargin m:val="0"/>
    <m:rMargin m:val="0"/>
    <m:defJc m:val="centerGroup"/>
    <m:wrapIndent m:val="1440"/>
    <m:intLim m:val="subSup"/>
    <m:naryLim m:val="undOvr"/>
  </m:mathPr>
  <w:themeFontLang w:val="en-CA" w:eastAsia="en-CA" w:bidi="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3BA6"/>
  <w15:docId w15:val="{0EF2F5A3-A00A-4285-A486-99C96E8B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CA" w:eastAsia="en-CA" w:bidi="en-CA"/>
      </w:rPr>
    </w:rPrDefault>
    <w:pPrDefault>
      <w:pPr>
        <w:spacing w:before="20" w:after="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1D"/>
  </w:style>
  <w:style w:type="paragraph" w:styleId="Heading1">
    <w:name w:val="heading 1"/>
    <w:pPr>
      <w:outlineLvl w:val="0"/>
    </w:pPr>
    <w:rPr>
      <w:b/>
      <w:sz w:val="48"/>
    </w:rPr>
  </w:style>
  <w:style w:type="paragraph" w:styleId="Heading2">
    <w:name w:val="heading 2"/>
    <w:pPr>
      <w:outlineLvl w:val="1"/>
    </w:pPr>
    <w:rPr>
      <w:b/>
    </w:rPr>
  </w:style>
  <w:style w:type="paragraph" w:styleId="Heading3">
    <w:name w:val="heading 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 Assist</dc:creator>
  <cp:keywords>iCompass-Open-Document</cp:keywords>
  <dc:description/>
  <cp:lastModifiedBy>Connor Mork</cp:lastModifiedBy>
  <cp:revision>2</cp:revision>
  <cp:lastPrinted>2022-03-23T19:37:00Z</cp:lastPrinted>
  <dcterms:created xsi:type="dcterms:W3CDTF">2022-04-07T22:25:00Z</dcterms:created>
  <dcterms:modified xsi:type="dcterms:W3CDTF">2022-04-07T22:25:00Z</dcterms:modified>
  <cp:category>iCompass-Open-Document</cp:category>
</cp:coreProperties>
</file>